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400D1F" w:rsidRPr="001C45A2" w:rsidRDefault="00400D1F" w:rsidP="00E444B0">
      <w:pPr>
        <w:pStyle w:val="Titre"/>
        <w:rPr>
          <w:color w:val="auto"/>
          <w:sz w:val="40"/>
        </w:rPr>
      </w:pPr>
      <w:r w:rsidRPr="001C45A2">
        <w:rPr>
          <w:color w:val="auto"/>
          <w:sz w:val="40"/>
        </w:rPr>
        <w:fldChar w:fldCharType="begin"/>
      </w:r>
      <w:r w:rsidRPr="001C45A2">
        <w:rPr>
          <w:color w:val="auto"/>
          <w:sz w:val="40"/>
        </w:rPr>
        <w:instrText xml:space="preserve"> HYPERLINK "http://www.urgence-osteopathe-sos.fr/asthme-prevention-et-osteopathie/" </w:instrText>
      </w:r>
      <w:r w:rsidRPr="001C45A2">
        <w:rPr>
          <w:color w:val="auto"/>
          <w:sz w:val="40"/>
        </w:rPr>
        <w:fldChar w:fldCharType="separate"/>
      </w:r>
      <w:r w:rsidRPr="001C45A2">
        <w:rPr>
          <w:rStyle w:val="Lienhypertexte"/>
          <w:color w:val="auto"/>
          <w:sz w:val="40"/>
          <w:u w:val="none"/>
        </w:rPr>
        <w:t>Asthme : l’intérêt de la prévention ostéopathique</w:t>
      </w:r>
      <w:r w:rsidRPr="001C45A2">
        <w:rPr>
          <w:color w:val="auto"/>
          <w:sz w:val="40"/>
        </w:rPr>
        <w:fldChar w:fldCharType="end"/>
      </w:r>
    </w:p>
    <w:p w:rsidR="00400D1F" w:rsidRPr="001C45A2" w:rsidRDefault="00E444B0" w:rsidP="00E444B0">
      <w:pPr>
        <w:shd w:val="clear" w:color="auto" w:fill="FFFFFF"/>
        <w:rPr>
          <w:rFonts w:cstheme="minorHAnsi"/>
          <w:sz w:val="20"/>
        </w:rPr>
      </w:pPr>
      <w:r w:rsidRPr="001C45A2">
        <w:rPr>
          <w:rFonts w:cstheme="minorHAnsi"/>
          <w:noProof/>
          <w:sz w:val="20"/>
        </w:rPr>
        <w:drawing>
          <wp:anchor distT="0" distB="0" distL="114300" distR="114300" simplePos="0" relativeHeight="251658240" behindDoc="1" locked="0" layoutInCell="1" allowOverlap="1" wp14:anchorId="104333EF" wp14:editId="7D2C1AA8">
            <wp:simplePos x="0" y="0"/>
            <wp:positionH relativeFrom="column">
              <wp:posOffset>0</wp:posOffset>
            </wp:positionH>
            <wp:positionV relativeFrom="paragraph">
              <wp:posOffset>238760</wp:posOffset>
            </wp:positionV>
            <wp:extent cx="2222500" cy="1333500"/>
            <wp:effectExtent l="0" t="0" r="6350" b="0"/>
            <wp:wrapTight wrapText="bothSides">
              <wp:wrapPolygon edited="0">
                <wp:start x="0" y="0"/>
                <wp:lineTo x="0" y="21291"/>
                <wp:lineTo x="21477" y="21291"/>
                <wp:lineTo x="21477" y="0"/>
                <wp:lineTo x="0" y="0"/>
              </wp:wrapPolygon>
            </wp:wrapTight>
            <wp:docPr id="89" name="Image 89" descr="asthme-intérêt-et-efficacite-osteopathie-">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1" descr="asthme-intérêt-et-efficacite-osteopathie-">
                      <a:hlinkClick r:id="rId7"/>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22500" cy="1333500"/>
                    </a:xfrm>
                    <a:prstGeom prst="rect">
                      <a:avLst/>
                    </a:prstGeom>
                    <a:noFill/>
                    <a:ln>
                      <a:noFill/>
                    </a:ln>
                  </pic:spPr>
                </pic:pic>
              </a:graphicData>
            </a:graphic>
            <wp14:sizeRelH relativeFrom="page">
              <wp14:pctWidth>0</wp14:pctWidth>
            </wp14:sizeRelH>
            <wp14:sizeRelV relativeFrom="page">
              <wp14:pctHeight>0</wp14:pctHeight>
            </wp14:sizeRelV>
          </wp:anchor>
        </w:drawing>
      </w:r>
      <w:r w:rsidR="00400D1F" w:rsidRPr="001C45A2">
        <w:rPr>
          <w:rFonts w:cstheme="minorHAnsi"/>
          <w:sz w:val="20"/>
        </w:rPr>
        <w:t>L’</w:t>
      </w:r>
      <w:r w:rsidR="00400D1F" w:rsidRPr="001C45A2">
        <w:rPr>
          <w:rStyle w:val="lev"/>
          <w:rFonts w:cstheme="minorHAnsi"/>
          <w:sz w:val="20"/>
        </w:rPr>
        <w:t>asthme</w:t>
      </w:r>
      <w:r w:rsidR="00400D1F" w:rsidRPr="001C45A2">
        <w:rPr>
          <w:rFonts w:cstheme="minorHAnsi"/>
          <w:sz w:val="20"/>
        </w:rPr>
        <w:t> est une maladie respiratoire de plus en plus fréquente qui se manifeste sous forme de crises. Alors, la personne éprouve des difficultés à respirer, s’essouffle, et a une respiration sifflante. Cette affection touche plus de 3,5 millions de personnes en France, et provoque 1 300 décès par an.  Cette maladie chronique par son ampleur quantitative, et les risques qu’elle entraîne demande une prévention efficace.  Il n’existe à ce jour, aucun traitement qui permet de la faire disparaître. C’est la raison pour laquelle de nombreuses personnes se tournent vers les médecines alternatives. L’ostéopathie offre aux asthmatiques une bonne prévention naturelle. Décryptage !</w:t>
      </w:r>
    </w:p>
    <w:p w:rsidR="00756780" w:rsidRPr="001C45A2" w:rsidRDefault="00756780" w:rsidP="00E444B0">
      <w:pPr>
        <w:shd w:val="clear" w:color="auto" w:fill="FFFFFF"/>
        <w:rPr>
          <w:rFonts w:cstheme="minorHAnsi"/>
          <w:sz w:val="10"/>
        </w:rPr>
      </w:pPr>
    </w:p>
    <w:p w:rsidR="00400D1F" w:rsidRPr="001C45A2" w:rsidRDefault="00E444B0" w:rsidP="00400D1F">
      <w:pPr>
        <w:pStyle w:val="Titre2"/>
        <w:shd w:val="clear" w:color="auto" w:fill="FFFFFF"/>
        <w:spacing w:before="0" w:beforeAutospacing="0" w:after="180" w:afterAutospacing="0"/>
        <w:rPr>
          <w:rFonts w:asciiTheme="minorHAnsi" w:hAnsiTheme="minorHAnsi" w:cstheme="minorHAnsi"/>
          <w:b w:val="0"/>
          <w:bCs w:val="0"/>
          <w:sz w:val="24"/>
          <w:szCs w:val="22"/>
        </w:rPr>
      </w:pPr>
      <w:r w:rsidRPr="001C45A2">
        <w:rPr>
          <w:rFonts w:asciiTheme="minorHAnsi" w:hAnsiTheme="minorHAnsi" w:cstheme="minorHAnsi"/>
          <w:noProof/>
          <w:sz w:val="24"/>
          <w:szCs w:val="22"/>
        </w:rPr>
        <w:drawing>
          <wp:anchor distT="0" distB="0" distL="114300" distR="114300" simplePos="0" relativeHeight="251659264" behindDoc="1" locked="0" layoutInCell="1" allowOverlap="1" wp14:anchorId="1C2E0442" wp14:editId="2C662767">
            <wp:simplePos x="0" y="0"/>
            <wp:positionH relativeFrom="column">
              <wp:align>right</wp:align>
            </wp:positionH>
            <wp:positionV relativeFrom="paragraph">
              <wp:posOffset>3175</wp:posOffset>
            </wp:positionV>
            <wp:extent cx="4056380" cy="3076575"/>
            <wp:effectExtent l="0" t="0" r="1270" b="0"/>
            <wp:wrapTight wrapText="bothSides">
              <wp:wrapPolygon edited="0">
                <wp:start x="0" y="0"/>
                <wp:lineTo x="0" y="21399"/>
                <wp:lineTo x="21505" y="21399"/>
                <wp:lineTo x="21505" y="0"/>
                <wp:lineTo x="0" y="0"/>
              </wp:wrapPolygon>
            </wp:wrapTight>
            <wp:docPr id="87" name="Image 87" descr="asthme-quest-ce-que-c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3" descr="asthme-quest-ce-que-ces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58400" cy="3078000"/>
                    </a:xfrm>
                    <a:prstGeom prst="rect">
                      <a:avLst/>
                    </a:prstGeom>
                    <a:noFill/>
                    <a:ln>
                      <a:noFill/>
                    </a:ln>
                  </pic:spPr>
                </pic:pic>
              </a:graphicData>
            </a:graphic>
            <wp14:sizeRelH relativeFrom="page">
              <wp14:pctWidth>0</wp14:pctWidth>
            </wp14:sizeRelH>
            <wp14:sizeRelV relativeFrom="page">
              <wp14:pctHeight>0</wp14:pctHeight>
            </wp14:sizeRelV>
          </wp:anchor>
        </w:drawing>
      </w:r>
      <w:r w:rsidR="00400D1F" w:rsidRPr="001C45A2">
        <w:rPr>
          <w:rStyle w:val="lev"/>
          <w:rFonts w:asciiTheme="minorHAnsi" w:hAnsiTheme="minorHAnsi" w:cstheme="minorHAnsi"/>
          <w:b/>
          <w:bCs/>
          <w:sz w:val="24"/>
          <w:szCs w:val="22"/>
        </w:rPr>
        <w:t>Asthme : qu’est-ce-que c’est ?</w:t>
      </w:r>
    </w:p>
    <w:p w:rsidR="00400D1F" w:rsidRPr="001C45A2" w:rsidRDefault="00400D1F" w:rsidP="00E444B0">
      <w:pPr>
        <w:pStyle w:val="NormalWeb"/>
        <w:shd w:val="clear" w:color="auto" w:fill="FFFFFF"/>
        <w:spacing w:before="0" w:beforeAutospacing="0" w:after="0" w:afterAutospacing="0"/>
        <w:rPr>
          <w:rFonts w:asciiTheme="minorHAnsi" w:hAnsiTheme="minorHAnsi" w:cstheme="minorHAnsi"/>
          <w:sz w:val="20"/>
          <w:szCs w:val="22"/>
        </w:rPr>
      </w:pPr>
      <w:r w:rsidRPr="001C45A2">
        <w:rPr>
          <w:rFonts w:asciiTheme="minorHAnsi" w:hAnsiTheme="minorHAnsi" w:cstheme="minorHAnsi"/>
          <w:sz w:val="20"/>
          <w:szCs w:val="22"/>
        </w:rPr>
        <w:t>L’</w:t>
      </w:r>
      <w:r w:rsidRPr="001C45A2">
        <w:rPr>
          <w:rStyle w:val="lev"/>
          <w:rFonts w:asciiTheme="minorHAnsi" w:hAnsiTheme="minorHAnsi" w:cstheme="minorHAnsi"/>
          <w:sz w:val="20"/>
          <w:szCs w:val="22"/>
        </w:rPr>
        <w:t>asthme</w:t>
      </w:r>
      <w:r w:rsidRPr="001C45A2">
        <w:rPr>
          <w:rFonts w:asciiTheme="minorHAnsi" w:hAnsiTheme="minorHAnsi" w:cstheme="minorHAnsi"/>
          <w:sz w:val="20"/>
          <w:szCs w:val="22"/>
        </w:rPr>
        <w:t> est une pathologie inflammatoire chronique des bronches associant plusieurs processus. Ces derniers se traduisent par une inflammation locale et un épaississement des parois bronchiques accompagnés d’une formation de mucus et une bronchoconstriction.</w:t>
      </w:r>
    </w:p>
    <w:p w:rsidR="00E444B0" w:rsidRPr="001C45A2" w:rsidRDefault="00E444B0" w:rsidP="00E444B0">
      <w:pPr>
        <w:pStyle w:val="NormalWeb"/>
        <w:shd w:val="clear" w:color="auto" w:fill="FFFFFF"/>
        <w:spacing w:before="0" w:beforeAutospacing="0" w:after="0" w:afterAutospacing="0"/>
        <w:rPr>
          <w:rFonts w:asciiTheme="minorHAnsi" w:hAnsiTheme="minorHAnsi" w:cstheme="minorHAnsi"/>
          <w:sz w:val="8"/>
          <w:szCs w:val="22"/>
        </w:rPr>
      </w:pPr>
    </w:p>
    <w:p w:rsidR="00400D1F" w:rsidRPr="001C45A2" w:rsidRDefault="00400D1F" w:rsidP="00E444B0">
      <w:pPr>
        <w:pStyle w:val="NormalWeb"/>
        <w:shd w:val="clear" w:color="auto" w:fill="FFFFFF"/>
        <w:spacing w:before="0" w:beforeAutospacing="0" w:after="0" w:afterAutospacing="0"/>
        <w:rPr>
          <w:rFonts w:asciiTheme="minorHAnsi" w:hAnsiTheme="minorHAnsi" w:cstheme="minorHAnsi"/>
          <w:sz w:val="20"/>
          <w:szCs w:val="22"/>
        </w:rPr>
      </w:pPr>
      <w:r w:rsidRPr="001C45A2">
        <w:rPr>
          <w:rFonts w:asciiTheme="minorHAnsi" w:hAnsiTheme="minorHAnsi" w:cstheme="minorHAnsi"/>
          <w:sz w:val="20"/>
          <w:szCs w:val="22"/>
        </w:rPr>
        <w:t xml:space="preserve">Dans une situation de crise asthmatique, les bronches du fait de leur </w:t>
      </w:r>
      <w:proofErr w:type="spellStart"/>
      <w:r w:rsidRPr="001C45A2">
        <w:rPr>
          <w:rFonts w:asciiTheme="minorHAnsi" w:hAnsiTheme="minorHAnsi" w:cstheme="minorHAnsi"/>
          <w:sz w:val="20"/>
          <w:szCs w:val="22"/>
        </w:rPr>
        <w:t>hyper-réactivité</w:t>
      </w:r>
      <w:proofErr w:type="spellEnd"/>
      <w:r w:rsidRPr="001C45A2">
        <w:rPr>
          <w:rFonts w:asciiTheme="minorHAnsi" w:hAnsiTheme="minorHAnsi" w:cstheme="minorHAnsi"/>
          <w:sz w:val="20"/>
          <w:szCs w:val="22"/>
        </w:rPr>
        <w:t xml:space="preserve"> entraînent une difficulté à respirer. La ventilation des alvéoles par l’oxygène n’est pas suffisante.  Ce qui provoque une hypoxie (manque d’oxygène) qui se traduit par une difficulté respiratoire et un essoufflement.</w:t>
      </w:r>
    </w:p>
    <w:p w:rsidR="00E444B0" w:rsidRPr="001C45A2" w:rsidRDefault="00E444B0" w:rsidP="00E444B0">
      <w:pPr>
        <w:pStyle w:val="NormalWeb"/>
        <w:shd w:val="clear" w:color="auto" w:fill="FFFFFF"/>
        <w:spacing w:before="0" w:beforeAutospacing="0" w:after="0" w:afterAutospacing="0"/>
        <w:rPr>
          <w:rFonts w:asciiTheme="minorHAnsi" w:hAnsiTheme="minorHAnsi" w:cstheme="minorHAnsi"/>
          <w:sz w:val="8"/>
          <w:szCs w:val="22"/>
        </w:rPr>
      </w:pPr>
    </w:p>
    <w:p w:rsidR="00400D1F" w:rsidRPr="001C45A2" w:rsidRDefault="00400D1F" w:rsidP="00E444B0">
      <w:pPr>
        <w:pStyle w:val="NormalWeb"/>
        <w:shd w:val="clear" w:color="auto" w:fill="FFFFFF"/>
        <w:spacing w:before="0" w:beforeAutospacing="0" w:after="0" w:afterAutospacing="0"/>
        <w:rPr>
          <w:rFonts w:asciiTheme="minorHAnsi" w:hAnsiTheme="minorHAnsi" w:cstheme="minorHAnsi"/>
          <w:sz w:val="20"/>
          <w:szCs w:val="22"/>
        </w:rPr>
      </w:pPr>
      <w:r w:rsidRPr="001C45A2">
        <w:rPr>
          <w:rFonts w:asciiTheme="minorHAnsi" w:hAnsiTheme="minorHAnsi" w:cstheme="minorHAnsi"/>
          <w:sz w:val="20"/>
          <w:szCs w:val="22"/>
        </w:rPr>
        <w:t>Il existe plusieurs formes d’asthme :</w:t>
      </w:r>
    </w:p>
    <w:p w:rsidR="00E444B0" w:rsidRPr="001C45A2" w:rsidRDefault="00E444B0" w:rsidP="00E444B0">
      <w:pPr>
        <w:pStyle w:val="NormalWeb"/>
        <w:shd w:val="clear" w:color="auto" w:fill="FFFFFF"/>
        <w:spacing w:before="0" w:beforeAutospacing="0" w:after="0" w:afterAutospacing="0"/>
        <w:rPr>
          <w:rFonts w:asciiTheme="minorHAnsi" w:hAnsiTheme="minorHAnsi" w:cstheme="minorHAnsi"/>
          <w:sz w:val="8"/>
          <w:szCs w:val="22"/>
        </w:rPr>
      </w:pPr>
    </w:p>
    <w:p w:rsidR="00400D1F" w:rsidRPr="001C45A2" w:rsidRDefault="00400D1F" w:rsidP="00E444B0">
      <w:pPr>
        <w:pStyle w:val="NormalWeb"/>
        <w:shd w:val="clear" w:color="auto" w:fill="FFFFFF"/>
        <w:spacing w:before="0" w:beforeAutospacing="0" w:after="0" w:afterAutospacing="0"/>
        <w:rPr>
          <w:rFonts w:asciiTheme="minorHAnsi" w:hAnsiTheme="minorHAnsi" w:cstheme="minorHAnsi"/>
          <w:sz w:val="20"/>
          <w:szCs w:val="22"/>
        </w:rPr>
      </w:pPr>
      <w:r w:rsidRPr="001C45A2">
        <w:rPr>
          <w:rStyle w:val="lev"/>
          <w:rFonts w:asciiTheme="minorHAnsi" w:hAnsiTheme="minorHAnsi" w:cstheme="minorHAnsi"/>
          <w:sz w:val="20"/>
          <w:szCs w:val="22"/>
        </w:rPr>
        <w:t>-saisonnier : </w:t>
      </w:r>
      <w:r w:rsidRPr="001C45A2">
        <w:rPr>
          <w:rFonts w:asciiTheme="minorHAnsi" w:hAnsiTheme="minorHAnsi" w:cstheme="minorHAnsi"/>
          <w:sz w:val="20"/>
          <w:szCs w:val="22"/>
        </w:rPr>
        <w:t>dont les crises sont rapprochées, à une certaine période de l’année.</w:t>
      </w:r>
    </w:p>
    <w:p w:rsidR="00BF6429" w:rsidRPr="001C45A2" w:rsidRDefault="00BF6429" w:rsidP="00E444B0">
      <w:pPr>
        <w:pStyle w:val="NormalWeb"/>
        <w:shd w:val="clear" w:color="auto" w:fill="FFFFFF"/>
        <w:spacing w:before="0" w:beforeAutospacing="0" w:after="0" w:afterAutospacing="0"/>
        <w:rPr>
          <w:rFonts w:asciiTheme="minorHAnsi" w:hAnsiTheme="minorHAnsi" w:cstheme="minorHAnsi"/>
          <w:sz w:val="10"/>
          <w:szCs w:val="22"/>
        </w:rPr>
      </w:pPr>
    </w:p>
    <w:p w:rsidR="00400D1F" w:rsidRPr="001C45A2" w:rsidRDefault="00400D1F" w:rsidP="00E444B0">
      <w:pPr>
        <w:pStyle w:val="NormalWeb"/>
        <w:shd w:val="clear" w:color="auto" w:fill="FFFFFF"/>
        <w:spacing w:before="0" w:beforeAutospacing="0" w:after="0" w:afterAutospacing="0"/>
        <w:rPr>
          <w:rFonts w:asciiTheme="minorHAnsi" w:hAnsiTheme="minorHAnsi" w:cstheme="minorHAnsi"/>
          <w:sz w:val="20"/>
          <w:szCs w:val="22"/>
        </w:rPr>
      </w:pPr>
      <w:r w:rsidRPr="001C45A2">
        <w:rPr>
          <w:rStyle w:val="lev"/>
          <w:rFonts w:asciiTheme="minorHAnsi" w:hAnsiTheme="minorHAnsi" w:cstheme="minorHAnsi"/>
          <w:sz w:val="20"/>
          <w:szCs w:val="22"/>
        </w:rPr>
        <w:t>-médicamenteux : </w:t>
      </w:r>
      <w:r w:rsidRPr="001C45A2">
        <w:rPr>
          <w:rFonts w:asciiTheme="minorHAnsi" w:hAnsiTheme="minorHAnsi" w:cstheme="minorHAnsi"/>
          <w:sz w:val="20"/>
          <w:szCs w:val="22"/>
        </w:rPr>
        <w:t>l’asthme est</w:t>
      </w:r>
      <w:r w:rsidRPr="001C45A2">
        <w:rPr>
          <w:rStyle w:val="lev"/>
          <w:rFonts w:asciiTheme="minorHAnsi" w:hAnsiTheme="minorHAnsi" w:cstheme="minorHAnsi"/>
          <w:sz w:val="20"/>
          <w:szCs w:val="22"/>
        </w:rPr>
        <w:t> </w:t>
      </w:r>
      <w:r w:rsidRPr="001C45A2">
        <w:rPr>
          <w:rFonts w:asciiTheme="minorHAnsi" w:hAnsiTheme="minorHAnsi" w:cstheme="minorHAnsi"/>
          <w:sz w:val="20"/>
          <w:szCs w:val="22"/>
        </w:rPr>
        <w:t>provoqué par certains médicaments comme l’aspirine ou les anti-inflammatoires non stéroïdiens.</w:t>
      </w:r>
    </w:p>
    <w:p w:rsidR="00BF6429" w:rsidRPr="001C45A2" w:rsidRDefault="00BF6429" w:rsidP="00E444B0">
      <w:pPr>
        <w:pStyle w:val="NormalWeb"/>
        <w:shd w:val="clear" w:color="auto" w:fill="FFFFFF"/>
        <w:spacing w:before="0" w:beforeAutospacing="0" w:after="0" w:afterAutospacing="0"/>
        <w:rPr>
          <w:rFonts w:asciiTheme="minorHAnsi" w:hAnsiTheme="minorHAnsi" w:cstheme="minorHAnsi"/>
          <w:sz w:val="10"/>
          <w:szCs w:val="22"/>
        </w:rPr>
      </w:pPr>
    </w:p>
    <w:p w:rsidR="00400D1F" w:rsidRPr="001C45A2" w:rsidRDefault="00400D1F" w:rsidP="00E444B0">
      <w:pPr>
        <w:pStyle w:val="NormalWeb"/>
        <w:shd w:val="clear" w:color="auto" w:fill="FFFFFF"/>
        <w:spacing w:before="0" w:beforeAutospacing="0" w:after="0" w:afterAutospacing="0"/>
        <w:rPr>
          <w:rFonts w:asciiTheme="minorHAnsi" w:hAnsiTheme="minorHAnsi" w:cstheme="minorHAnsi"/>
          <w:sz w:val="20"/>
          <w:szCs w:val="22"/>
        </w:rPr>
      </w:pPr>
      <w:r w:rsidRPr="001C45A2">
        <w:rPr>
          <w:rStyle w:val="lev"/>
          <w:rFonts w:asciiTheme="minorHAnsi" w:hAnsiTheme="minorHAnsi" w:cstheme="minorHAnsi"/>
          <w:sz w:val="20"/>
          <w:szCs w:val="22"/>
        </w:rPr>
        <w:t>-du nourrisson:</w:t>
      </w:r>
      <w:proofErr w:type="gramStart"/>
      <w:r w:rsidRPr="001C45A2">
        <w:rPr>
          <w:rStyle w:val="lev"/>
          <w:rFonts w:asciiTheme="minorHAnsi" w:hAnsiTheme="minorHAnsi" w:cstheme="minorHAnsi"/>
          <w:sz w:val="20"/>
          <w:szCs w:val="22"/>
        </w:rPr>
        <w:t> </w:t>
      </w:r>
      <w:r w:rsidRPr="001C45A2">
        <w:rPr>
          <w:rStyle w:val="f"/>
          <w:rFonts w:asciiTheme="minorHAnsi" w:hAnsiTheme="minorHAnsi" w:cstheme="minorHAnsi"/>
          <w:b/>
          <w:bCs/>
          <w:sz w:val="20"/>
          <w:szCs w:val="22"/>
        </w:rPr>
        <w:t> </w:t>
      </w:r>
      <w:r w:rsidRPr="001C45A2">
        <w:rPr>
          <w:rFonts w:asciiTheme="minorHAnsi" w:hAnsiTheme="minorHAnsi" w:cstheme="minorHAnsi"/>
          <w:sz w:val="20"/>
          <w:szCs w:val="22"/>
        </w:rPr>
        <w:t>L’</w:t>
      </w:r>
      <w:proofErr w:type="gramEnd"/>
      <w:r w:rsidRPr="001C45A2">
        <w:rPr>
          <w:rFonts w:asciiTheme="minorHAnsi" w:hAnsiTheme="minorHAnsi" w:cstheme="minorHAnsi"/>
          <w:sz w:val="20"/>
          <w:szCs w:val="22"/>
        </w:rPr>
        <w:t xml:space="preserve"> asthme</w:t>
      </w:r>
      <w:r w:rsidRPr="001C45A2">
        <w:rPr>
          <w:rStyle w:val="Accentuation"/>
          <w:rFonts w:asciiTheme="minorHAnsi" w:eastAsiaTheme="majorEastAsia" w:hAnsiTheme="minorHAnsi" w:cstheme="minorHAnsi"/>
          <w:sz w:val="20"/>
          <w:szCs w:val="22"/>
        </w:rPr>
        <w:t> </w:t>
      </w:r>
      <w:r w:rsidRPr="001C45A2">
        <w:rPr>
          <w:rFonts w:asciiTheme="minorHAnsi" w:hAnsiTheme="minorHAnsi" w:cstheme="minorHAnsi"/>
          <w:sz w:val="20"/>
          <w:szCs w:val="22"/>
        </w:rPr>
        <w:t>du nourrisson se traduit par des difficultés à respirer, souvent accompagné</w:t>
      </w:r>
      <w:r w:rsidR="00AE5861" w:rsidRPr="001C45A2">
        <w:rPr>
          <w:rFonts w:asciiTheme="minorHAnsi" w:hAnsiTheme="minorHAnsi" w:cstheme="minorHAnsi"/>
          <w:sz w:val="20"/>
          <w:szCs w:val="22"/>
        </w:rPr>
        <w:t>es</w:t>
      </w:r>
      <w:r w:rsidRPr="001C45A2">
        <w:rPr>
          <w:rFonts w:asciiTheme="minorHAnsi" w:hAnsiTheme="minorHAnsi" w:cstheme="minorHAnsi"/>
          <w:sz w:val="20"/>
          <w:szCs w:val="22"/>
        </w:rPr>
        <w:t xml:space="preserve"> d’un sifflement. L’avantage est qu’il ne dure pas, et à tendance à disparaître dans le temps.</w:t>
      </w:r>
    </w:p>
    <w:p w:rsidR="00BF6429" w:rsidRPr="001C45A2" w:rsidRDefault="00BF6429" w:rsidP="00E444B0">
      <w:pPr>
        <w:pStyle w:val="NormalWeb"/>
        <w:shd w:val="clear" w:color="auto" w:fill="FFFFFF"/>
        <w:spacing w:before="0" w:beforeAutospacing="0" w:after="0" w:afterAutospacing="0"/>
        <w:rPr>
          <w:rFonts w:asciiTheme="minorHAnsi" w:hAnsiTheme="minorHAnsi" w:cstheme="minorHAnsi"/>
          <w:sz w:val="10"/>
          <w:szCs w:val="22"/>
        </w:rPr>
      </w:pPr>
    </w:p>
    <w:p w:rsidR="00400D1F" w:rsidRPr="001C45A2" w:rsidRDefault="00400D1F" w:rsidP="00E444B0">
      <w:pPr>
        <w:pStyle w:val="NormalWeb"/>
        <w:shd w:val="clear" w:color="auto" w:fill="FFFFFF"/>
        <w:spacing w:before="0" w:beforeAutospacing="0" w:after="0" w:afterAutospacing="0"/>
        <w:rPr>
          <w:rFonts w:asciiTheme="minorHAnsi" w:hAnsiTheme="minorHAnsi" w:cstheme="minorHAnsi"/>
          <w:sz w:val="20"/>
          <w:szCs w:val="22"/>
        </w:rPr>
      </w:pPr>
      <w:r w:rsidRPr="001C45A2">
        <w:rPr>
          <w:rStyle w:val="lev"/>
          <w:rFonts w:asciiTheme="minorHAnsi" w:hAnsiTheme="minorHAnsi" w:cstheme="minorHAnsi"/>
          <w:sz w:val="20"/>
          <w:szCs w:val="22"/>
        </w:rPr>
        <w:t xml:space="preserve">-asthme </w:t>
      </w:r>
      <w:proofErr w:type="gramStart"/>
      <w:r w:rsidRPr="001C45A2">
        <w:rPr>
          <w:rStyle w:val="lev"/>
          <w:rFonts w:asciiTheme="minorHAnsi" w:hAnsiTheme="minorHAnsi" w:cstheme="minorHAnsi"/>
          <w:sz w:val="20"/>
          <w:szCs w:val="22"/>
        </w:rPr>
        <w:t>d’ effort</w:t>
      </w:r>
      <w:proofErr w:type="gramEnd"/>
      <w:r w:rsidRPr="001C45A2">
        <w:rPr>
          <w:rStyle w:val="lev"/>
          <w:rFonts w:asciiTheme="minorHAnsi" w:hAnsiTheme="minorHAnsi" w:cstheme="minorHAnsi"/>
          <w:sz w:val="20"/>
          <w:szCs w:val="22"/>
        </w:rPr>
        <w:t>: </w:t>
      </w:r>
      <w:r w:rsidRPr="001C45A2">
        <w:rPr>
          <w:rFonts w:asciiTheme="minorHAnsi" w:hAnsiTheme="minorHAnsi" w:cstheme="minorHAnsi"/>
          <w:sz w:val="20"/>
          <w:szCs w:val="22"/>
        </w:rPr>
        <w:t>quand une crise d’asthme est déclenchée au cours d’un exercice physique basé sur l’hyperventilation on parle d’asthme d’effort. Ex: jogging, endurance, vélo etc.</w:t>
      </w:r>
    </w:p>
    <w:p w:rsidR="00E444B0" w:rsidRPr="001C45A2" w:rsidRDefault="00E444B0" w:rsidP="00E444B0">
      <w:pPr>
        <w:pStyle w:val="NormalWeb"/>
        <w:shd w:val="clear" w:color="auto" w:fill="FFFFFF"/>
        <w:spacing w:before="0" w:beforeAutospacing="0" w:after="0" w:afterAutospacing="0"/>
        <w:rPr>
          <w:rFonts w:asciiTheme="minorHAnsi" w:hAnsiTheme="minorHAnsi" w:cstheme="minorHAnsi"/>
          <w:sz w:val="22"/>
          <w:szCs w:val="22"/>
        </w:rPr>
      </w:pPr>
    </w:p>
    <w:p w:rsidR="00400D1F" w:rsidRPr="001C45A2" w:rsidRDefault="00400D1F" w:rsidP="00400D1F">
      <w:pPr>
        <w:pStyle w:val="Titre2"/>
        <w:shd w:val="clear" w:color="auto" w:fill="FFFFFF"/>
        <w:spacing w:before="0" w:beforeAutospacing="0" w:after="180" w:afterAutospacing="0"/>
        <w:rPr>
          <w:rFonts w:asciiTheme="minorHAnsi" w:hAnsiTheme="minorHAnsi" w:cstheme="minorHAnsi"/>
          <w:b w:val="0"/>
          <w:bCs w:val="0"/>
          <w:sz w:val="24"/>
          <w:szCs w:val="22"/>
        </w:rPr>
      </w:pPr>
      <w:r w:rsidRPr="001C45A2">
        <w:rPr>
          <w:rStyle w:val="lev"/>
          <w:rFonts w:asciiTheme="minorHAnsi" w:hAnsiTheme="minorHAnsi" w:cstheme="minorHAnsi"/>
          <w:b/>
          <w:bCs/>
          <w:sz w:val="24"/>
          <w:szCs w:val="22"/>
        </w:rPr>
        <w:t>Asthme : quelles sont les causes ?</w:t>
      </w:r>
    </w:p>
    <w:p w:rsidR="00400D1F" w:rsidRPr="001C45A2" w:rsidRDefault="00400D1F" w:rsidP="00E444B0">
      <w:pPr>
        <w:pStyle w:val="NormalWeb"/>
        <w:shd w:val="clear" w:color="auto" w:fill="FFFFFF"/>
        <w:spacing w:before="0" w:beforeAutospacing="0" w:after="0" w:afterAutospacing="0"/>
        <w:rPr>
          <w:rFonts w:asciiTheme="minorHAnsi" w:hAnsiTheme="minorHAnsi" w:cstheme="minorHAnsi"/>
          <w:sz w:val="20"/>
          <w:szCs w:val="22"/>
        </w:rPr>
      </w:pPr>
      <w:r w:rsidRPr="001C45A2">
        <w:rPr>
          <w:rFonts w:asciiTheme="minorHAnsi" w:hAnsiTheme="minorHAnsi" w:cstheme="minorHAnsi"/>
          <w:noProof/>
          <w:sz w:val="20"/>
          <w:szCs w:val="22"/>
        </w:rPr>
        <w:drawing>
          <wp:anchor distT="0" distB="0" distL="114300" distR="114300" simplePos="0" relativeHeight="251660288" behindDoc="1" locked="0" layoutInCell="1" allowOverlap="1" wp14:anchorId="090FE306" wp14:editId="418510CE">
            <wp:simplePos x="0" y="0"/>
            <wp:positionH relativeFrom="column">
              <wp:posOffset>0</wp:posOffset>
            </wp:positionH>
            <wp:positionV relativeFrom="paragraph">
              <wp:posOffset>-3175</wp:posOffset>
            </wp:positionV>
            <wp:extent cx="2857500" cy="1905000"/>
            <wp:effectExtent l="0" t="0" r="0" b="0"/>
            <wp:wrapTight wrapText="bothSides">
              <wp:wrapPolygon edited="0">
                <wp:start x="0" y="0"/>
                <wp:lineTo x="0" y="21384"/>
                <wp:lineTo x="21456" y="21384"/>
                <wp:lineTo x="21456" y="0"/>
                <wp:lineTo x="0" y="0"/>
              </wp:wrapPolygon>
            </wp:wrapTight>
            <wp:docPr id="86" name="Image 86" descr="asthme-quelles-sont-les-cau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4" descr="asthme-quelles-sont-les-cause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57500" cy="1905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C45A2">
        <w:rPr>
          <w:rFonts w:asciiTheme="minorHAnsi" w:hAnsiTheme="minorHAnsi" w:cstheme="minorHAnsi"/>
          <w:sz w:val="20"/>
          <w:szCs w:val="22"/>
        </w:rPr>
        <w:t>Les causes de l’</w:t>
      </w:r>
      <w:r w:rsidRPr="001C45A2">
        <w:rPr>
          <w:rStyle w:val="lev"/>
          <w:rFonts w:asciiTheme="minorHAnsi" w:hAnsiTheme="minorHAnsi" w:cstheme="minorHAnsi"/>
          <w:sz w:val="20"/>
          <w:szCs w:val="22"/>
        </w:rPr>
        <w:t>asthme allergique</w:t>
      </w:r>
      <w:r w:rsidRPr="001C45A2">
        <w:rPr>
          <w:rFonts w:asciiTheme="minorHAnsi" w:hAnsiTheme="minorHAnsi" w:cstheme="minorHAnsi"/>
          <w:sz w:val="20"/>
          <w:szCs w:val="22"/>
        </w:rPr>
        <w:t> sont dues à de nombreux allergènes comme les pollens, les acariens, certains animaux (chats, chiens, chevaux) et certains environnements poussiéreux ou confinés.</w:t>
      </w:r>
    </w:p>
    <w:p w:rsidR="00E444B0" w:rsidRPr="001C45A2" w:rsidRDefault="00E444B0" w:rsidP="00E444B0">
      <w:pPr>
        <w:pStyle w:val="NormalWeb"/>
        <w:shd w:val="clear" w:color="auto" w:fill="FFFFFF"/>
        <w:spacing w:before="0" w:beforeAutospacing="0" w:after="0" w:afterAutospacing="0"/>
        <w:rPr>
          <w:rFonts w:asciiTheme="minorHAnsi" w:hAnsiTheme="minorHAnsi" w:cstheme="minorHAnsi"/>
          <w:sz w:val="8"/>
          <w:szCs w:val="22"/>
        </w:rPr>
      </w:pPr>
    </w:p>
    <w:p w:rsidR="00400D1F" w:rsidRPr="001C45A2" w:rsidRDefault="00400D1F" w:rsidP="00E444B0">
      <w:pPr>
        <w:pStyle w:val="NormalWeb"/>
        <w:shd w:val="clear" w:color="auto" w:fill="FFFFFF"/>
        <w:spacing w:before="0" w:beforeAutospacing="0" w:after="0" w:afterAutospacing="0"/>
        <w:rPr>
          <w:rFonts w:asciiTheme="minorHAnsi" w:hAnsiTheme="minorHAnsi" w:cstheme="minorHAnsi"/>
          <w:sz w:val="20"/>
          <w:szCs w:val="22"/>
        </w:rPr>
      </w:pPr>
      <w:r w:rsidRPr="001C45A2">
        <w:rPr>
          <w:rFonts w:asciiTheme="minorHAnsi" w:hAnsiTheme="minorHAnsi" w:cstheme="minorHAnsi"/>
          <w:sz w:val="20"/>
          <w:szCs w:val="22"/>
        </w:rPr>
        <w:t>Par ailleurs, certains professionnels développent un </w:t>
      </w:r>
      <w:r w:rsidRPr="001C45A2">
        <w:rPr>
          <w:rStyle w:val="lev"/>
          <w:rFonts w:asciiTheme="minorHAnsi" w:hAnsiTheme="minorHAnsi" w:cstheme="minorHAnsi"/>
          <w:sz w:val="20"/>
          <w:szCs w:val="22"/>
        </w:rPr>
        <w:t>asthme</w:t>
      </w:r>
      <w:r w:rsidRPr="001C45A2">
        <w:rPr>
          <w:rFonts w:asciiTheme="minorHAnsi" w:hAnsiTheme="minorHAnsi" w:cstheme="minorHAnsi"/>
          <w:sz w:val="20"/>
          <w:szCs w:val="22"/>
        </w:rPr>
        <w:t> en raison des produits qu’ils manipulent au quotidien. Ainsi, par exemple, beaucoup de boulangers développent un asthme en raison de leur contact avec la farine.</w:t>
      </w:r>
    </w:p>
    <w:p w:rsidR="00E444B0" w:rsidRPr="001C45A2" w:rsidRDefault="00E444B0" w:rsidP="00E444B0">
      <w:pPr>
        <w:pStyle w:val="NormalWeb"/>
        <w:shd w:val="clear" w:color="auto" w:fill="FFFFFF"/>
        <w:spacing w:before="0" w:beforeAutospacing="0" w:after="0" w:afterAutospacing="0"/>
        <w:rPr>
          <w:rFonts w:asciiTheme="minorHAnsi" w:hAnsiTheme="minorHAnsi" w:cstheme="minorHAnsi"/>
          <w:sz w:val="8"/>
          <w:szCs w:val="22"/>
        </w:rPr>
      </w:pPr>
    </w:p>
    <w:p w:rsidR="00400D1F" w:rsidRPr="001C45A2" w:rsidRDefault="00400D1F" w:rsidP="00E444B0">
      <w:pPr>
        <w:pStyle w:val="NormalWeb"/>
        <w:shd w:val="clear" w:color="auto" w:fill="FFFFFF"/>
        <w:spacing w:before="0" w:beforeAutospacing="0" w:after="0" w:afterAutospacing="0"/>
        <w:rPr>
          <w:rFonts w:asciiTheme="minorHAnsi" w:hAnsiTheme="minorHAnsi" w:cstheme="minorHAnsi"/>
          <w:sz w:val="20"/>
          <w:szCs w:val="22"/>
        </w:rPr>
      </w:pPr>
      <w:r w:rsidRPr="001C45A2">
        <w:rPr>
          <w:rFonts w:asciiTheme="minorHAnsi" w:hAnsiTheme="minorHAnsi" w:cstheme="minorHAnsi"/>
          <w:sz w:val="20"/>
          <w:szCs w:val="22"/>
        </w:rPr>
        <w:t>Les causes de l’</w:t>
      </w:r>
      <w:r w:rsidRPr="001C45A2">
        <w:rPr>
          <w:rStyle w:val="lev"/>
          <w:rFonts w:asciiTheme="minorHAnsi" w:hAnsiTheme="minorHAnsi" w:cstheme="minorHAnsi"/>
          <w:sz w:val="20"/>
          <w:szCs w:val="22"/>
        </w:rPr>
        <w:t>asthme non allergique</w:t>
      </w:r>
      <w:r w:rsidRPr="001C45A2">
        <w:rPr>
          <w:rFonts w:asciiTheme="minorHAnsi" w:hAnsiTheme="minorHAnsi" w:cstheme="minorHAnsi"/>
          <w:sz w:val="20"/>
          <w:szCs w:val="22"/>
        </w:rPr>
        <w:t> sont provoquées par de nombreux facteurs qui engendrent une réaction. Il peut s’agir du froid, de l’humidité, du stress, de la fatigue, de fortes odeurs, de certains produits voire d’un effort physique (asthme d’effort).</w:t>
      </w:r>
    </w:p>
    <w:p w:rsidR="00E444B0" w:rsidRPr="001C45A2" w:rsidRDefault="00E444B0" w:rsidP="00E444B0">
      <w:pPr>
        <w:pStyle w:val="NormalWeb"/>
        <w:shd w:val="clear" w:color="auto" w:fill="FFFFFF"/>
        <w:spacing w:before="0" w:beforeAutospacing="0" w:after="0" w:afterAutospacing="0"/>
        <w:rPr>
          <w:rFonts w:asciiTheme="minorHAnsi" w:hAnsiTheme="minorHAnsi" w:cstheme="minorHAnsi"/>
          <w:sz w:val="8"/>
          <w:szCs w:val="22"/>
        </w:rPr>
      </w:pPr>
    </w:p>
    <w:p w:rsidR="00400D1F" w:rsidRPr="001C45A2" w:rsidRDefault="00400D1F" w:rsidP="00E444B0">
      <w:pPr>
        <w:pStyle w:val="NormalWeb"/>
        <w:shd w:val="clear" w:color="auto" w:fill="FFFFFF"/>
        <w:spacing w:before="0" w:beforeAutospacing="0" w:after="0" w:afterAutospacing="0"/>
        <w:rPr>
          <w:rFonts w:asciiTheme="minorHAnsi" w:hAnsiTheme="minorHAnsi" w:cstheme="minorHAnsi"/>
          <w:sz w:val="20"/>
          <w:szCs w:val="22"/>
        </w:rPr>
      </w:pPr>
      <w:r w:rsidRPr="001C45A2">
        <w:rPr>
          <w:rFonts w:asciiTheme="minorHAnsi" w:hAnsiTheme="minorHAnsi" w:cstheme="minorHAnsi"/>
          <w:sz w:val="20"/>
          <w:szCs w:val="22"/>
        </w:rPr>
        <w:t>Cependant, comme d’autres maladies chroniques, d’autres facteurs génétiques et /ou environnementaux sont à l’origine de l’asthme.</w:t>
      </w:r>
      <w:r w:rsidR="00E444B0" w:rsidRPr="001C45A2">
        <w:rPr>
          <w:rFonts w:asciiTheme="minorHAnsi" w:hAnsiTheme="minorHAnsi" w:cstheme="minorHAnsi"/>
          <w:sz w:val="20"/>
          <w:szCs w:val="22"/>
        </w:rPr>
        <w:t xml:space="preserve"> </w:t>
      </w:r>
      <w:r w:rsidRPr="001C45A2">
        <w:rPr>
          <w:rFonts w:asciiTheme="minorHAnsi" w:hAnsiTheme="minorHAnsi" w:cstheme="minorHAnsi"/>
          <w:sz w:val="20"/>
          <w:szCs w:val="22"/>
        </w:rPr>
        <w:t>Il faut citer la consommation de tabac active ou passive, et la pollution environnementale avec ses particules fines polluantes.</w:t>
      </w:r>
    </w:p>
    <w:p w:rsidR="00BF6429" w:rsidRPr="001C45A2" w:rsidRDefault="00BF6429" w:rsidP="00E444B0">
      <w:pPr>
        <w:pStyle w:val="NormalWeb"/>
        <w:shd w:val="clear" w:color="auto" w:fill="FFFFFF"/>
        <w:spacing w:before="0" w:beforeAutospacing="0" w:after="0" w:afterAutospacing="0"/>
        <w:rPr>
          <w:rFonts w:asciiTheme="minorHAnsi" w:hAnsiTheme="minorHAnsi" w:cstheme="minorHAnsi"/>
          <w:sz w:val="20"/>
          <w:szCs w:val="22"/>
        </w:rPr>
      </w:pPr>
    </w:p>
    <w:p w:rsidR="00BF6429" w:rsidRPr="001C45A2" w:rsidRDefault="00BF6429" w:rsidP="00E444B0">
      <w:pPr>
        <w:pStyle w:val="NormalWeb"/>
        <w:shd w:val="clear" w:color="auto" w:fill="FFFFFF"/>
        <w:spacing w:before="0" w:beforeAutospacing="0" w:after="0" w:afterAutospacing="0"/>
        <w:rPr>
          <w:rFonts w:asciiTheme="minorHAnsi" w:hAnsiTheme="minorHAnsi" w:cstheme="minorHAnsi"/>
          <w:sz w:val="20"/>
          <w:szCs w:val="22"/>
        </w:rPr>
      </w:pPr>
    </w:p>
    <w:p w:rsidR="00400D1F" w:rsidRPr="001C45A2" w:rsidRDefault="00400D1F" w:rsidP="00400D1F">
      <w:pPr>
        <w:pStyle w:val="NormalWeb"/>
        <w:shd w:val="clear" w:color="auto" w:fill="FFFFFF"/>
        <w:spacing w:before="0" w:beforeAutospacing="0" w:after="360" w:afterAutospacing="0"/>
        <w:rPr>
          <w:rFonts w:asciiTheme="minorHAnsi" w:hAnsiTheme="minorHAnsi" w:cstheme="minorHAnsi"/>
          <w:sz w:val="22"/>
          <w:szCs w:val="22"/>
        </w:rPr>
      </w:pPr>
      <w:r w:rsidRPr="001C45A2">
        <w:rPr>
          <w:rFonts w:asciiTheme="minorHAnsi" w:hAnsiTheme="minorHAnsi" w:cstheme="minorHAnsi"/>
          <w:sz w:val="22"/>
          <w:szCs w:val="22"/>
        </w:rPr>
        <w:t> </w:t>
      </w:r>
    </w:p>
    <w:p w:rsidR="00400D1F" w:rsidRPr="001C45A2" w:rsidRDefault="000C1ADD" w:rsidP="00400D1F">
      <w:pPr>
        <w:pStyle w:val="Titre2"/>
        <w:shd w:val="clear" w:color="auto" w:fill="FFFFFF"/>
        <w:spacing w:before="0" w:beforeAutospacing="0" w:after="180" w:afterAutospacing="0"/>
        <w:rPr>
          <w:rFonts w:asciiTheme="minorHAnsi" w:hAnsiTheme="minorHAnsi" w:cstheme="minorHAnsi"/>
          <w:b w:val="0"/>
          <w:bCs w:val="0"/>
          <w:sz w:val="24"/>
          <w:szCs w:val="22"/>
        </w:rPr>
      </w:pPr>
      <w:r w:rsidRPr="001C45A2">
        <w:rPr>
          <w:rFonts w:asciiTheme="minorHAnsi" w:hAnsiTheme="minorHAnsi" w:cstheme="minorHAnsi"/>
          <w:noProof/>
          <w:sz w:val="24"/>
          <w:szCs w:val="22"/>
        </w:rPr>
        <w:lastRenderedPageBreak/>
        <w:drawing>
          <wp:anchor distT="0" distB="0" distL="114300" distR="114300" simplePos="0" relativeHeight="251661312" behindDoc="1" locked="0" layoutInCell="1" allowOverlap="1" wp14:anchorId="29BBAD08" wp14:editId="1FE9C468">
            <wp:simplePos x="0" y="0"/>
            <wp:positionH relativeFrom="column">
              <wp:posOffset>0</wp:posOffset>
            </wp:positionH>
            <wp:positionV relativeFrom="paragraph">
              <wp:posOffset>276225</wp:posOffset>
            </wp:positionV>
            <wp:extent cx="2166620" cy="1076325"/>
            <wp:effectExtent l="0" t="0" r="5080" b="9525"/>
            <wp:wrapTight wrapText="bothSides">
              <wp:wrapPolygon edited="0">
                <wp:start x="0" y="0"/>
                <wp:lineTo x="0" y="21409"/>
                <wp:lineTo x="21461" y="21409"/>
                <wp:lineTo x="21461" y="0"/>
                <wp:lineTo x="0" y="0"/>
              </wp:wrapPolygon>
            </wp:wrapTight>
            <wp:docPr id="85" name="Image 85" descr="asthme-quels-sont-les-symptôm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5" descr="asthme-quels-sont-les-symptôme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66620" cy="1076325"/>
                    </a:xfrm>
                    <a:prstGeom prst="rect">
                      <a:avLst/>
                    </a:prstGeom>
                    <a:noFill/>
                    <a:ln>
                      <a:noFill/>
                    </a:ln>
                  </pic:spPr>
                </pic:pic>
              </a:graphicData>
            </a:graphic>
            <wp14:sizeRelH relativeFrom="page">
              <wp14:pctWidth>0</wp14:pctWidth>
            </wp14:sizeRelH>
            <wp14:sizeRelV relativeFrom="page">
              <wp14:pctHeight>0</wp14:pctHeight>
            </wp14:sizeRelV>
          </wp:anchor>
        </w:drawing>
      </w:r>
      <w:r w:rsidR="00400D1F" w:rsidRPr="001C45A2">
        <w:rPr>
          <w:rStyle w:val="lev"/>
          <w:rFonts w:asciiTheme="minorHAnsi" w:hAnsiTheme="minorHAnsi" w:cstheme="minorHAnsi"/>
          <w:b/>
          <w:bCs/>
          <w:sz w:val="24"/>
          <w:szCs w:val="22"/>
        </w:rPr>
        <w:t>Asthme : quels sont les symptômes?</w:t>
      </w:r>
    </w:p>
    <w:p w:rsidR="00400D1F" w:rsidRPr="001C45A2" w:rsidRDefault="00400D1F" w:rsidP="00E444B0">
      <w:pPr>
        <w:pStyle w:val="NormalWeb"/>
        <w:shd w:val="clear" w:color="auto" w:fill="FFFFFF"/>
        <w:spacing w:before="0" w:beforeAutospacing="0" w:after="0" w:afterAutospacing="0"/>
        <w:rPr>
          <w:rFonts w:asciiTheme="minorHAnsi" w:hAnsiTheme="minorHAnsi" w:cstheme="minorHAnsi"/>
          <w:sz w:val="20"/>
          <w:szCs w:val="22"/>
        </w:rPr>
      </w:pPr>
      <w:r w:rsidRPr="001C45A2">
        <w:rPr>
          <w:rFonts w:asciiTheme="minorHAnsi" w:hAnsiTheme="minorHAnsi" w:cstheme="minorHAnsi"/>
          <w:sz w:val="20"/>
          <w:szCs w:val="22"/>
        </w:rPr>
        <w:t>Une </w:t>
      </w:r>
      <w:r w:rsidRPr="001C45A2">
        <w:rPr>
          <w:rStyle w:val="lev"/>
          <w:rFonts w:asciiTheme="minorHAnsi" w:hAnsiTheme="minorHAnsi" w:cstheme="minorHAnsi"/>
          <w:sz w:val="20"/>
          <w:szCs w:val="22"/>
        </w:rPr>
        <w:t>crise d’asthme</w:t>
      </w:r>
      <w:r w:rsidRPr="001C45A2">
        <w:rPr>
          <w:rFonts w:asciiTheme="minorHAnsi" w:hAnsiTheme="minorHAnsi" w:cstheme="minorHAnsi"/>
          <w:sz w:val="20"/>
          <w:szCs w:val="22"/>
        </w:rPr>
        <w:t> se manifeste variablement par les symptômes suivants :</w:t>
      </w:r>
    </w:p>
    <w:p w:rsidR="00E444B0" w:rsidRPr="001C45A2" w:rsidRDefault="00E444B0" w:rsidP="00E444B0">
      <w:pPr>
        <w:pStyle w:val="NormalWeb"/>
        <w:shd w:val="clear" w:color="auto" w:fill="FFFFFF"/>
        <w:spacing w:before="0" w:beforeAutospacing="0" w:after="0" w:afterAutospacing="0"/>
        <w:rPr>
          <w:rFonts w:asciiTheme="minorHAnsi" w:hAnsiTheme="minorHAnsi" w:cstheme="minorHAnsi"/>
          <w:sz w:val="8"/>
          <w:szCs w:val="22"/>
        </w:rPr>
      </w:pPr>
    </w:p>
    <w:p w:rsidR="00400D1F" w:rsidRPr="001C45A2" w:rsidRDefault="00400D1F" w:rsidP="00E444B0">
      <w:pPr>
        <w:pStyle w:val="NormalWeb"/>
        <w:shd w:val="clear" w:color="auto" w:fill="FFFFFF"/>
        <w:spacing w:before="0" w:beforeAutospacing="0" w:after="0" w:afterAutospacing="0"/>
        <w:rPr>
          <w:rFonts w:asciiTheme="minorHAnsi" w:hAnsiTheme="minorHAnsi" w:cstheme="minorHAnsi"/>
          <w:sz w:val="20"/>
          <w:szCs w:val="22"/>
        </w:rPr>
      </w:pPr>
      <w:r w:rsidRPr="001C45A2">
        <w:rPr>
          <w:rStyle w:val="lev"/>
          <w:rFonts w:asciiTheme="minorHAnsi" w:hAnsiTheme="minorHAnsi" w:cstheme="minorHAnsi"/>
          <w:sz w:val="20"/>
          <w:szCs w:val="22"/>
        </w:rPr>
        <w:t>-une respiration difficile,</w:t>
      </w:r>
    </w:p>
    <w:p w:rsidR="00400D1F" w:rsidRPr="001C45A2" w:rsidRDefault="00400D1F" w:rsidP="00E444B0">
      <w:pPr>
        <w:pStyle w:val="NormalWeb"/>
        <w:shd w:val="clear" w:color="auto" w:fill="FFFFFF"/>
        <w:spacing w:before="0" w:beforeAutospacing="0" w:after="0" w:afterAutospacing="0"/>
        <w:rPr>
          <w:rFonts w:asciiTheme="minorHAnsi" w:hAnsiTheme="minorHAnsi" w:cstheme="minorHAnsi"/>
          <w:sz w:val="20"/>
          <w:szCs w:val="22"/>
        </w:rPr>
      </w:pPr>
      <w:r w:rsidRPr="001C45A2">
        <w:rPr>
          <w:rStyle w:val="lev"/>
          <w:rFonts w:asciiTheme="minorHAnsi" w:hAnsiTheme="minorHAnsi" w:cstheme="minorHAnsi"/>
          <w:sz w:val="20"/>
          <w:szCs w:val="22"/>
        </w:rPr>
        <w:t>-un sifflement dans la poitrine à l’expiration </w:t>
      </w:r>
      <w:r w:rsidRPr="001C45A2">
        <w:rPr>
          <w:rFonts w:asciiTheme="minorHAnsi" w:hAnsiTheme="minorHAnsi" w:cstheme="minorHAnsi"/>
          <w:sz w:val="20"/>
          <w:szCs w:val="22"/>
        </w:rPr>
        <w:t>(on parle de sibilants),</w:t>
      </w:r>
    </w:p>
    <w:p w:rsidR="00400D1F" w:rsidRPr="001C45A2" w:rsidRDefault="00400D1F" w:rsidP="00E444B0">
      <w:pPr>
        <w:pStyle w:val="NormalWeb"/>
        <w:shd w:val="clear" w:color="auto" w:fill="FFFFFF"/>
        <w:spacing w:before="0" w:beforeAutospacing="0" w:after="0" w:afterAutospacing="0"/>
        <w:rPr>
          <w:rFonts w:asciiTheme="minorHAnsi" w:hAnsiTheme="minorHAnsi" w:cstheme="minorHAnsi"/>
          <w:sz w:val="20"/>
          <w:szCs w:val="22"/>
        </w:rPr>
      </w:pPr>
      <w:r w:rsidRPr="001C45A2">
        <w:rPr>
          <w:rStyle w:val="lev"/>
          <w:rFonts w:asciiTheme="minorHAnsi" w:hAnsiTheme="minorHAnsi" w:cstheme="minorHAnsi"/>
          <w:sz w:val="20"/>
          <w:szCs w:val="22"/>
        </w:rPr>
        <w:t>-une oppression,</w:t>
      </w:r>
    </w:p>
    <w:p w:rsidR="00400D1F" w:rsidRPr="001C45A2" w:rsidRDefault="00400D1F" w:rsidP="00E444B0">
      <w:pPr>
        <w:pStyle w:val="NormalWeb"/>
        <w:shd w:val="clear" w:color="auto" w:fill="FFFFFF"/>
        <w:spacing w:before="0" w:beforeAutospacing="0" w:after="0" w:afterAutospacing="0"/>
        <w:rPr>
          <w:rFonts w:asciiTheme="minorHAnsi" w:hAnsiTheme="minorHAnsi" w:cstheme="minorHAnsi"/>
          <w:sz w:val="20"/>
          <w:szCs w:val="22"/>
        </w:rPr>
      </w:pPr>
      <w:r w:rsidRPr="001C45A2">
        <w:rPr>
          <w:rStyle w:val="lev"/>
          <w:rFonts w:asciiTheme="minorHAnsi" w:hAnsiTheme="minorHAnsi" w:cstheme="minorHAnsi"/>
          <w:sz w:val="20"/>
          <w:szCs w:val="22"/>
        </w:rPr>
        <w:t>-une toux.</w:t>
      </w:r>
    </w:p>
    <w:p w:rsidR="00400D1F" w:rsidRPr="001C45A2" w:rsidRDefault="00400D1F" w:rsidP="00E444B0">
      <w:pPr>
        <w:pStyle w:val="NormalWeb"/>
        <w:shd w:val="clear" w:color="auto" w:fill="FFFFFF"/>
        <w:spacing w:before="0" w:beforeAutospacing="0" w:after="0" w:afterAutospacing="0"/>
        <w:rPr>
          <w:rFonts w:asciiTheme="minorHAnsi" w:hAnsiTheme="minorHAnsi" w:cstheme="minorHAnsi"/>
          <w:sz w:val="20"/>
          <w:szCs w:val="22"/>
        </w:rPr>
      </w:pPr>
      <w:r w:rsidRPr="001C45A2">
        <w:rPr>
          <w:rStyle w:val="lev"/>
          <w:rFonts w:asciiTheme="minorHAnsi" w:hAnsiTheme="minorHAnsi" w:cstheme="minorHAnsi"/>
          <w:sz w:val="20"/>
          <w:szCs w:val="22"/>
        </w:rPr>
        <w:t>-à l’inspiration, </w:t>
      </w:r>
      <w:r w:rsidRPr="001C45A2">
        <w:rPr>
          <w:rFonts w:asciiTheme="minorHAnsi" w:hAnsiTheme="minorHAnsi" w:cstheme="minorHAnsi"/>
          <w:sz w:val="20"/>
          <w:szCs w:val="22"/>
        </w:rPr>
        <w:t>la région au-dessus des clavicules se creuse.</w:t>
      </w:r>
    </w:p>
    <w:p w:rsidR="00E444B0" w:rsidRPr="001C45A2" w:rsidRDefault="00E444B0" w:rsidP="00E444B0">
      <w:pPr>
        <w:pStyle w:val="NormalWeb"/>
        <w:shd w:val="clear" w:color="auto" w:fill="FFFFFF"/>
        <w:spacing w:before="0" w:beforeAutospacing="0" w:after="0" w:afterAutospacing="0"/>
        <w:rPr>
          <w:rFonts w:asciiTheme="minorHAnsi" w:hAnsiTheme="minorHAnsi" w:cstheme="minorHAnsi"/>
          <w:sz w:val="20"/>
          <w:szCs w:val="22"/>
        </w:rPr>
      </w:pPr>
    </w:p>
    <w:p w:rsidR="00400D1F" w:rsidRPr="001C45A2" w:rsidRDefault="00400D1F" w:rsidP="00E444B0">
      <w:pPr>
        <w:pStyle w:val="NormalWeb"/>
        <w:shd w:val="clear" w:color="auto" w:fill="FFFFFF"/>
        <w:spacing w:before="0" w:beforeAutospacing="0" w:after="0" w:afterAutospacing="0"/>
        <w:rPr>
          <w:rFonts w:asciiTheme="minorHAnsi" w:hAnsiTheme="minorHAnsi" w:cstheme="minorHAnsi"/>
          <w:sz w:val="20"/>
          <w:szCs w:val="22"/>
        </w:rPr>
      </w:pPr>
      <w:r w:rsidRPr="001C45A2">
        <w:rPr>
          <w:rFonts w:asciiTheme="minorHAnsi" w:hAnsiTheme="minorHAnsi" w:cstheme="minorHAnsi"/>
          <w:sz w:val="20"/>
          <w:szCs w:val="22"/>
        </w:rPr>
        <w:t>Parfois d’autres signes peuvent se manifester comme :</w:t>
      </w:r>
      <w:r w:rsidRPr="001C45A2">
        <w:rPr>
          <w:rStyle w:val="lev"/>
          <w:rFonts w:asciiTheme="minorHAnsi" w:hAnsiTheme="minorHAnsi" w:cstheme="minorHAnsi"/>
          <w:sz w:val="20"/>
          <w:szCs w:val="22"/>
        </w:rPr>
        <w:t>-une fatigue plus ou moins intense,</w:t>
      </w:r>
      <w:r w:rsidR="00AE5861" w:rsidRPr="001C45A2">
        <w:rPr>
          <w:rStyle w:val="lev"/>
          <w:rFonts w:asciiTheme="minorHAnsi" w:hAnsiTheme="minorHAnsi" w:cstheme="minorHAnsi"/>
          <w:sz w:val="20"/>
          <w:szCs w:val="22"/>
        </w:rPr>
        <w:t xml:space="preserve"> </w:t>
      </w:r>
      <w:r w:rsidRPr="001C45A2">
        <w:rPr>
          <w:rStyle w:val="lev"/>
          <w:rFonts w:asciiTheme="minorHAnsi" w:hAnsiTheme="minorHAnsi" w:cstheme="minorHAnsi"/>
          <w:sz w:val="20"/>
          <w:szCs w:val="22"/>
        </w:rPr>
        <w:t>le souffle court,</w:t>
      </w:r>
      <w:r w:rsidR="00AE5861" w:rsidRPr="001C45A2">
        <w:rPr>
          <w:rStyle w:val="lev"/>
          <w:rFonts w:asciiTheme="minorHAnsi" w:hAnsiTheme="minorHAnsi" w:cstheme="minorHAnsi"/>
          <w:sz w:val="20"/>
          <w:szCs w:val="22"/>
        </w:rPr>
        <w:t xml:space="preserve"> </w:t>
      </w:r>
      <w:r w:rsidRPr="001C45A2">
        <w:rPr>
          <w:rStyle w:val="lev"/>
          <w:rFonts w:asciiTheme="minorHAnsi" w:hAnsiTheme="minorHAnsi" w:cstheme="minorHAnsi"/>
          <w:sz w:val="20"/>
          <w:szCs w:val="22"/>
        </w:rPr>
        <w:t>une hypoxie avec une cyanose (couleur bleutée) des lobes des oreilles,</w:t>
      </w:r>
      <w:r w:rsidR="00AE5861" w:rsidRPr="001C45A2">
        <w:rPr>
          <w:rStyle w:val="lev"/>
          <w:rFonts w:asciiTheme="minorHAnsi" w:hAnsiTheme="minorHAnsi" w:cstheme="minorHAnsi"/>
          <w:sz w:val="20"/>
          <w:szCs w:val="22"/>
        </w:rPr>
        <w:t xml:space="preserve"> </w:t>
      </w:r>
      <w:r w:rsidRPr="001C45A2">
        <w:rPr>
          <w:rStyle w:val="lev"/>
          <w:rFonts w:asciiTheme="minorHAnsi" w:hAnsiTheme="minorHAnsi" w:cstheme="minorHAnsi"/>
          <w:sz w:val="20"/>
          <w:szCs w:val="22"/>
        </w:rPr>
        <w:t>des lèvres, des ongles,</w:t>
      </w:r>
      <w:r w:rsidR="00AE5861" w:rsidRPr="001C45A2">
        <w:rPr>
          <w:rStyle w:val="lev"/>
          <w:rFonts w:asciiTheme="minorHAnsi" w:hAnsiTheme="minorHAnsi" w:cstheme="minorHAnsi"/>
          <w:sz w:val="20"/>
          <w:szCs w:val="22"/>
        </w:rPr>
        <w:t xml:space="preserve"> </w:t>
      </w:r>
      <w:r w:rsidRPr="001C45A2">
        <w:rPr>
          <w:rStyle w:val="lev"/>
          <w:rFonts w:asciiTheme="minorHAnsi" w:hAnsiTheme="minorHAnsi" w:cstheme="minorHAnsi"/>
          <w:sz w:val="20"/>
          <w:szCs w:val="22"/>
        </w:rPr>
        <w:t>une tachycardie.</w:t>
      </w:r>
    </w:p>
    <w:p w:rsidR="00E444B0" w:rsidRPr="001C45A2" w:rsidRDefault="00E444B0" w:rsidP="00E444B0">
      <w:pPr>
        <w:pStyle w:val="NormalWeb"/>
        <w:shd w:val="clear" w:color="auto" w:fill="FFFFFF"/>
        <w:spacing w:before="0" w:beforeAutospacing="0" w:after="0" w:afterAutospacing="0"/>
        <w:rPr>
          <w:rFonts w:asciiTheme="minorHAnsi" w:hAnsiTheme="minorHAnsi" w:cstheme="minorHAnsi"/>
          <w:sz w:val="8"/>
          <w:szCs w:val="22"/>
        </w:rPr>
      </w:pPr>
    </w:p>
    <w:p w:rsidR="00400D1F" w:rsidRPr="001C45A2" w:rsidRDefault="00400D1F" w:rsidP="00E444B0">
      <w:pPr>
        <w:pStyle w:val="NormalWeb"/>
        <w:shd w:val="clear" w:color="auto" w:fill="FFFFFF"/>
        <w:spacing w:before="0" w:beforeAutospacing="0" w:after="0" w:afterAutospacing="0"/>
        <w:rPr>
          <w:rFonts w:asciiTheme="minorHAnsi" w:hAnsiTheme="minorHAnsi" w:cstheme="minorHAnsi"/>
          <w:sz w:val="20"/>
          <w:szCs w:val="22"/>
        </w:rPr>
      </w:pPr>
      <w:r w:rsidRPr="001C45A2">
        <w:rPr>
          <w:rFonts w:asciiTheme="minorHAnsi" w:hAnsiTheme="minorHAnsi" w:cstheme="minorHAnsi"/>
          <w:sz w:val="20"/>
          <w:szCs w:val="22"/>
        </w:rPr>
        <w:t>Ces symptômes sont la marque d’une accentuation de la crise asthmatique.</w:t>
      </w:r>
      <w:r w:rsidR="00AE5861" w:rsidRPr="001C45A2">
        <w:rPr>
          <w:rFonts w:asciiTheme="minorHAnsi" w:hAnsiTheme="minorHAnsi" w:cstheme="minorHAnsi"/>
          <w:sz w:val="20"/>
          <w:szCs w:val="22"/>
        </w:rPr>
        <w:t xml:space="preserve"> L’observation clinique </w:t>
      </w:r>
      <w:r w:rsidRPr="001C45A2">
        <w:rPr>
          <w:rFonts w:asciiTheme="minorHAnsi" w:hAnsiTheme="minorHAnsi" w:cstheme="minorHAnsi"/>
          <w:sz w:val="20"/>
          <w:szCs w:val="22"/>
        </w:rPr>
        <w:t xml:space="preserve">indique que la crise d’asthme </w:t>
      </w:r>
      <w:r w:rsidR="00AE5861" w:rsidRPr="001C45A2">
        <w:rPr>
          <w:rFonts w:asciiTheme="minorHAnsi" w:hAnsiTheme="minorHAnsi" w:cstheme="minorHAnsi"/>
          <w:sz w:val="20"/>
          <w:szCs w:val="22"/>
        </w:rPr>
        <w:t xml:space="preserve">s’avère souvent </w:t>
      </w:r>
      <w:r w:rsidRPr="001C45A2">
        <w:rPr>
          <w:rFonts w:asciiTheme="minorHAnsi" w:hAnsiTheme="minorHAnsi" w:cstheme="minorHAnsi"/>
          <w:sz w:val="20"/>
          <w:szCs w:val="22"/>
        </w:rPr>
        <w:t>de courte durée</w:t>
      </w:r>
      <w:r w:rsidR="00AE5861" w:rsidRPr="001C45A2">
        <w:rPr>
          <w:rFonts w:asciiTheme="minorHAnsi" w:hAnsiTheme="minorHAnsi" w:cstheme="minorHAnsi"/>
          <w:sz w:val="20"/>
          <w:szCs w:val="22"/>
        </w:rPr>
        <w:t> ; a</w:t>
      </w:r>
      <w:r w:rsidRPr="001C45A2">
        <w:rPr>
          <w:rFonts w:asciiTheme="minorHAnsi" w:hAnsiTheme="minorHAnsi" w:cstheme="minorHAnsi"/>
          <w:sz w:val="20"/>
          <w:szCs w:val="22"/>
        </w:rPr>
        <w:t>près cette dernière, le patient ne manifeste plus aucun signe du trouble.</w:t>
      </w:r>
    </w:p>
    <w:p w:rsidR="00400D1F" w:rsidRPr="001C45A2" w:rsidRDefault="00400D1F" w:rsidP="00E444B0">
      <w:pPr>
        <w:pStyle w:val="NormalWeb"/>
        <w:shd w:val="clear" w:color="auto" w:fill="FFFFFF"/>
        <w:spacing w:before="0" w:beforeAutospacing="0" w:after="0" w:afterAutospacing="0"/>
        <w:rPr>
          <w:rFonts w:asciiTheme="minorHAnsi" w:hAnsiTheme="minorHAnsi" w:cstheme="minorHAnsi"/>
          <w:sz w:val="20"/>
          <w:szCs w:val="22"/>
        </w:rPr>
      </w:pPr>
      <w:r w:rsidRPr="001C45A2">
        <w:rPr>
          <w:rFonts w:asciiTheme="minorHAnsi" w:hAnsiTheme="minorHAnsi" w:cstheme="minorHAnsi"/>
          <w:sz w:val="20"/>
          <w:szCs w:val="22"/>
        </w:rPr>
        <w:t>D’autre part, il est fréquent que les gênes respiratoires accompagnées de toux se manifestent durant la nuit.</w:t>
      </w:r>
    </w:p>
    <w:p w:rsidR="00E444B0" w:rsidRPr="001C45A2" w:rsidRDefault="00AE5861" w:rsidP="00E444B0">
      <w:pPr>
        <w:pStyle w:val="NormalWeb"/>
        <w:shd w:val="clear" w:color="auto" w:fill="FFFFFF"/>
        <w:spacing w:before="0" w:beforeAutospacing="0" w:after="0" w:afterAutospacing="0"/>
        <w:rPr>
          <w:rFonts w:asciiTheme="minorHAnsi" w:hAnsiTheme="minorHAnsi" w:cstheme="minorHAnsi"/>
          <w:sz w:val="20"/>
          <w:szCs w:val="22"/>
        </w:rPr>
      </w:pPr>
      <w:r w:rsidRPr="001C45A2">
        <w:rPr>
          <w:rFonts w:asciiTheme="minorHAnsi" w:hAnsiTheme="minorHAnsi" w:cstheme="minorHAnsi"/>
          <w:sz w:val="20"/>
          <w:szCs w:val="22"/>
        </w:rPr>
        <w:t>Il</w:t>
      </w:r>
      <w:r w:rsidR="00400D1F" w:rsidRPr="001C45A2">
        <w:rPr>
          <w:rFonts w:asciiTheme="minorHAnsi" w:hAnsiTheme="minorHAnsi" w:cstheme="minorHAnsi"/>
          <w:sz w:val="20"/>
          <w:szCs w:val="22"/>
        </w:rPr>
        <w:t xml:space="preserve"> ne faut pas occulter le nombre de patients qui sous-estiment cette pathologie. Dans le doute, il ne faut pas hésiter à consulter un pneumologue pour s’assurer qu’on n’est pas a</w:t>
      </w:r>
      <w:r w:rsidRPr="001C45A2">
        <w:rPr>
          <w:rFonts w:asciiTheme="minorHAnsi" w:hAnsiTheme="minorHAnsi" w:cstheme="minorHAnsi"/>
          <w:sz w:val="20"/>
          <w:szCs w:val="22"/>
        </w:rPr>
        <w:t>tteint de troubles asthmatiques</w:t>
      </w:r>
    </w:p>
    <w:p w:rsidR="00AE5861" w:rsidRPr="001C45A2" w:rsidRDefault="00AE5861" w:rsidP="00E444B0">
      <w:pPr>
        <w:pStyle w:val="NormalWeb"/>
        <w:shd w:val="clear" w:color="auto" w:fill="FFFFFF"/>
        <w:spacing w:before="0" w:beforeAutospacing="0" w:after="0" w:afterAutospacing="0"/>
        <w:rPr>
          <w:rFonts w:asciiTheme="minorHAnsi" w:hAnsiTheme="minorHAnsi" w:cstheme="minorHAnsi"/>
          <w:sz w:val="22"/>
          <w:szCs w:val="22"/>
        </w:rPr>
      </w:pPr>
    </w:p>
    <w:p w:rsidR="00400D1F" w:rsidRPr="001C45A2" w:rsidRDefault="00AE5861" w:rsidP="00400D1F">
      <w:pPr>
        <w:pStyle w:val="Titre2"/>
        <w:shd w:val="clear" w:color="auto" w:fill="FFFFFF"/>
        <w:spacing w:before="0" w:beforeAutospacing="0" w:after="180" w:afterAutospacing="0"/>
        <w:rPr>
          <w:rFonts w:asciiTheme="minorHAnsi" w:hAnsiTheme="minorHAnsi" w:cstheme="minorHAnsi"/>
          <w:b w:val="0"/>
          <w:bCs w:val="0"/>
          <w:sz w:val="24"/>
          <w:szCs w:val="22"/>
        </w:rPr>
      </w:pPr>
      <w:r w:rsidRPr="001C45A2">
        <w:rPr>
          <w:rFonts w:asciiTheme="minorHAnsi" w:hAnsiTheme="minorHAnsi" w:cstheme="minorHAnsi"/>
          <w:noProof/>
          <w:sz w:val="20"/>
          <w:szCs w:val="22"/>
        </w:rPr>
        <w:drawing>
          <wp:anchor distT="0" distB="0" distL="114300" distR="114300" simplePos="0" relativeHeight="251662336" behindDoc="1" locked="0" layoutInCell="1" allowOverlap="1" wp14:anchorId="07CBE613" wp14:editId="34461F66">
            <wp:simplePos x="0" y="0"/>
            <wp:positionH relativeFrom="column">
              <wp:posOffset>4483735</wp:posOffset>
            </wp:positionH>
            <wp:positionV relativeFrom="page">
              <wp:posOffset>3457575</wp:posOffset>
            </wp:positionV>
            <wp:extent cx="2076450" cy="1038225"/>
            <wp:effectExtent l="0" t="0" r="0" b="9525"/>
            <wp:wrapTight wrapText="bothSides">
              <wp:wrapPolygon edited="0">
                <wp:start x="0" y="0"/>
                <wp:lineTo x="0" y="21402"/>
                <wp:lineTo x="21402" y="21402"/>
                <wp:lineTo x="21402" y="0"/>
                <wp:lineTo x="0" y="0"/>
              </wp:wrapPolygon>
            </wp:wrapTight>
            <wp:docPr id="84" name="Image 84" descr="http://www.urgence-osteopathe-sos.fr/wp-content/uploads/2018/05/asthme-allergique-300x1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6" descr="http://www.urgence-osteopathe-sos.fr/wp-content/uploads/2018/05/asthme-allergique-300x150.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76450" cy="1038225"/>
                    </a:xfrm>
                    <a:prstGeom prst="rect">
                      <a:avLst/>
                    </a:prstGeom>
                    <a:noFill/>
                    <a:ln>
                      <a:noFill/>
                    </a:ln>
                  </pic:spPr>
                </pic:pic>
              </a:graphicData>
            </a:graphic>
            <wp14:sizeRelH relativeFrom="page">
              <wp14:pctWidth>0</wp14:pctWidth>
            </wp14:sizeRelH>
            <wp14:sizeRelV relativeFrom="page">
              <wp14:pctHeight>0</wp14:pctHeight>
            </wp14:sizeRelV>
          </wp:anchor>
        </w:drawing>
      </w:r>
      <w:r w:rsidR="00400D1F" w:rsidRPr="001C45A2">
        <w:rPr>
          <w:rStyle w:val="lev"/>
          <w:rFonts w:asciiTheme="minorHAnsi" w:hAnsiTheme="minorHAnsi" w:cstheme="minorHAnsi"/>
          <w:b/>
          <w:bCs/>
          <w:sz w:val="24"/>
          <w:szCs w:val="22"/>
        </w:rPr>
        <w:t>Comment traiter l’asthme?</w:t>
      </w:r>
    </w:p>
    <w:p w:rsidR="00400D1F" w:rsidRPr="001C45A2" w:rsidRDefault="00400D1F" w:rsidP="00E444B0">
      <w:pPr>
        <w:pStyle w:val="NormalWeb"/>
        <w:shd w:val="clear" w:color="auto" w:fill="FFFFFF"/>
        <w:spacing w:before="0" w:beforeAutospacing="0" w:after="0" w:afterAutospacing="0"/>
        <w:rPr>
          <w:rFonts w:asciiTheme="minorHAnsi" w:hAnsiTheme="minorHAnsi" w:cstheme="minorHAnsi"/>
          <w:sz w:val="20"/>
          <w:szCs w:val="22"/>
        </w:rPr>
      </w:pPr>
      <w:r w:rsidRPr="001C45A2">
        <w:rPr>
          <w:rFonts w:asciiTheme="minorHAnsi" w:hAnsiTheme="minorHAnsi" w:cstheme="minorHAnsi"/>
          <w:sz w:val="20"/>
          <w:szCs w:val="22"/>
        </w:rPr>
        <w:t>Il n’existe à ce jour, aucun traitement qui permet</w:t>
      </w:r>
      <w:r w:rsidR="00AE5861" w:rsidRPr="001C45A2">
        <w:rPr>
          <w:rFonts w:asciiTheme="minorHAnsi" w:hAnsiTheme="minorHAnsi" w:cstheme="minorHAnsi"/>
          <w:sz w:val="20"/>
          <w:szCs w:val="22"/>
        </w:rPr>
        <w:t>te</w:t>
      </w:r>
      <w:r w:rsidRPr="001C45A2">
        <w:rPr>
          <w:rFonts w:asciiTheme="minorHAnsi" w:hAnsiTheme="minorHAnsi" w:cstheme="minorHAnsi"/>
          <w:sz w:val="20"/>
          <w:szCs w:val="22"/>
        </w:rPr>
        <w:t> de faire disparaître l’asthme.</w:t>
      </w:r>
      <w:r w:rsidR="00AE5861" w:rsidRPr="001C45A2">
        <w:rPr>
          <w:rFonts w:asciiTheme="minorHAnsi" w:hAnsiTheme="minorHAnsi" w:cstheme="minorHAnsi"/>
          <w:sz w:val="20"/>
          <w:szCs w:val="22"/>
        </w:rPr>
        <w:t xml:space="preserve"> </w:t>
      </w:r>
      <w:r w:rsidRPr="001C45A2">
        <w:rPr>
          <w:rFonts w:asciiTheme="minorHAnsi" w:hAnsiTheme="minorHAnsi" w:cstheme="minorHAnsi"/>
          <w:sz w:val="20"/>
          <w:szCs w:val="22"/>
        </w:rPr>
        <w:t xml:space="preserve">En situation de crise, le traitement le plus connu est le bronchodilatateur (exemple : </w:t>
      </w:r>
      <w:proofErr w:type="spellStart"/>
      <w:r w:rsidRPr="001C45A2">
        <w:rPr>
          <w:rFonts w:asciiTheme="minorHAnsi" w:hAnsiTheme="minorHAnsi" w:cstheme="minorHAnsi"/>
          <w:sz w:val="20"/>
          <w:szCs w:val="22"/>
        </w:rPr>
        <w:t>Ventoline</w:t>
      </w:r>
      <w:proofErr w:type="spellEnd"/>
      <w:r w:rsidRPr="001C45A2">
        <w:rPr>
          <w:rFonts w:asciiTheme="minorHAnsi" w:hAnsiTheme="minorHAnsi" w:cstheme="minorHAnsi"/>
          <w:sz w:val="20"/>
          <w:szCs w:val="22"/>
        </w:rPr>
        <w:t>). Ce dernier va atténuer les effets de la crise.</w:t>
      </w:r>
    </w:p>
    <w:p w:rsidR="00D74F0E" w:rsidRPr="001C45A2" w:rsidRDefault="00D74F0E" w:rsidP="00E444B0">
      <w:pPr>
        <w:pStyle w:val="NormalWeb"/>
        <w:shd w:val="clear" w:color="auto" w:fill="FFFFFF"/>
        <w:spacing w:before="0" w:beforeAutospacing="0" w:after="0" w:afterAutospacing="0"/>
        <w:rPr>
          <w:rFonts w:asciiTheme="minorHAnsi" w:hAnsiTheme="minorHAnsi" w:cstheme="minorHAnsi"/>
          <w:sz w:val="8"/>
          <w:szCs w:val="22"/>
        </w:rPr>
      </w:pPr>
    </w:p>
    <w:p w:rsidR="00400D1F" w:rsidRPr="001C45A2" w:rsidRDefault="00400D1F" w:rsidP="00E444B0">
      <w:pPr>
        <w:pStyle w:val="NormalWeb"/>
        <w:shd w:val="clear" w:color="auto" w:fill="FFFFFF"/>
        <w:spacing w:before="0" w:beforeAutospacing="0" w:after="0" w:afterAutospacing="0"/>
        <w:rPr>
          <w:rFonts w:asciiTheme="minorHAnsi" w:hAnsiTheme="minorHAnsi" w:cstheme="minorHAnsi"/>
          <w:sz w:val="20"/>
          <w:szCs w:val="22"/>
        </w:rPr>
      </w:pPr>
      <w:r w:rsidRPr="001C45A2">
        <w:rPr>
          <w:rFonts w:asciiTheme="minorHAnsi" w:hAnsiTheme="minorHAnsi" w:cstheme="minorHAnsi"/>
          <w:sz w:val="20"/>
          <w:szCs w:val="22"/>
        </w:rPr>
        <w:t>En fait, ce traitement a une action sur votre inflammation pulmonaire des voies respiratoires. Mais</w:t>
      </w:r>
      <w:r w:rsidR="00AE5861" w:rsidRPr="001C45A2">
        <w:rPr>
          <w:rFonts w:asciiTheme="minorHAnsi" w:hAnsiTheme="minorHAnsi" w:cstheme="minorHAnsi"/>
          <w:sz w:val="20"/>
          <w:szCs w:val="22"/>
        </w:rPr>
        <w:t xml:space="preserve"> il</w:t>
      </w:r>
      <w:r w:rsidRPr="001C45A2">
        <w:rPr>
          <w:rFonts w:asciiTheme="minorHAnsi" w:hAnsiTheme="minorHAnsi" w:cstheme="minorHAnsi"/>
          <w:sz w:val="20"/>
          <w:szCs w:val="22"/>
        </w:rPr>
        <w:t xml:space="preserve"> n’a aucun effet sur la mobilité de votre cage et colonne thoracique, qui joue un rôle vital dans votre mécanisme de respiration.</w:t>
      </w:r>
    </w:p>
    <w:p w:rsidR="00D74F0E" w:rsidRPr="001C45A2" w:rsidRDefault="00D74F0E" w:rsidP="00E444B0">
      <w:pPr>
        <w:pStyle w:val="NormalWeb"/>
        <w:shd w:val="clear" w:color="auto" w:fill="FFFFFF"/>
        <w:spacing w:before="0" w:beforeAutospacing="0" w:after="0" w:afterAutospacing="0"/>
        <w:rPr>
          <w:rFonts w:asciiTheme="minorHAnsi" w:hAnsiTheme="minorHAnsi" w:cstheme="minorHAnsi"/>
          <w:sz w:val="8"/>
          <w:szCs w:val="22"/>
        </w:rPr>
      </w:pPr>
    </w:p>
    <w:p w:rsidR="00400D1F" w:rsidRPr="001C45A2" w:rsidRDefault="00400D1F" w:rsidP="00E444B0">
      <w:pPr>
        <w:pStyle w:val="NormalWeb"/>
        <w:shd w:val="clear" w:color="auto" w:fill="FFFFFF"/>
        <w:spacing w:before="0" w:beforeAutospacing="0" w:after="0" w:afterAutospacing="0"/>
        <w:rPr>
          <w:rFonts w:asciiTheme="minorHAnsi" w:hAnsiTheme="minorHAnsi" w:cstheme="minorHAnsi"/>
          <w:sz w:val="20"/>
          <w:szCs w:val="22"/>
        </w:rPr>
      </w:pPr>
      <w:r w:rsidRPr="001C45A2">
        <w:rPr>
          <w:rFonts w:asciiTheme="minorHAnsi" w:hAnsiTheme="minorHAnsi" w:cstheme="minorHAnsi"/>
          <w:sz w:val="20"/>
          <w:szCs w:val="22"/>
        </w:rPr>
        <w:t>De plus, pour les personnes sujettes aux crises d’asthme, il faut respecter un mode de vie hygiéno-diététique. Il s’agit de ne pas s’exposer aux produits allergènes, procéder à un sevrage tabagique, voire changer de profession…</w:t>
      </w:r>
      <w:r w:rsidR="00982910" w:rsidRPr="001C45A2">
        <w:rPr>
          <w:rFonts w:asciiTheme="minorHAnsi" w:hAnsiTheme="minorHAnsi" w:cstheme="minorHAnsi"/>
          <w:sz w:val="20"/>
          <w:szCs w:val="22"/>
        </w:rPr>
        <w:t xml:space="preserve"> </w:t>
      </w:r>
      <w:r w:rsidRPr="001C45A2">
        <w:rPr>
          <w:rFonts w:asciiTheme="minorHAnsi" w:hAnsiTheme="minorHAnsi" w:cstheme="minorHAnsi"/>
          <w:sz w:val="20"/>
          <w:szCs w:val="22"/>
        </w:rPr>
        <w:t>En outre, la pratique d’une activité sportive régulière est vivement conseillée.</w:t>
      </w:r>
    </w:p>
    <w:p w:rsidR="00D74F0E" w:rsidRPr="001C45A2" w:rsidRDefault="00D74F0E" w:rsidP="00E444B0">
      <w:pPr>
        <w:pStyle w:val="NormalWeb"/>
        <w:shd w:val="clear" w:color="auto" w:fill="FFFFFF"/>
        <w:spacing w:before="0" w:beforeAutospacing="0" w:after="0" w:afterAutospacing="0"/>
        <w:rPr>
          <w:rFonts w:asciiTheme="minorHAnsi" w:hAnsiTheme="minorHAnsi" w:cstheme="minorHAnsi"/>
          <w:sz w:val="8"/>
          <w:szCs w:val="22"/>
        </w:rPr>
      </w:pPr>
    </w:p>
    <w:p w:rsidR="00400D1F" w:rsidRPr="001C45A2" w:rsidRDefault="00400D1F" w:rsidP="00E444B0">
      <w:pPr>
        <w:pStyle w:val="NormalWeb"/>
        <w:shd w:val="clear" w:color="auto" w:fill="FFFFFF"/>
        <w:spacing w:before="0" w:beforeAutospacing="0" w:after="0" w:afterAutospacing="0"/>
        <w:rPr>
          <w:rFonts w:asciiTheme="minorHAnsi" w:hAnsiTheme="minorHAnsi" w:cstheme="minorHAnsi"/>
          <w:sz w:val="20"/>
          <w:szCs w:val="22"/>
        </w:rPr>
      </w:pPr>
      <w:r w:rsidRPr="001C45A2">
        <w:rPr>
          <w:rFonts w:asciiTheme="minorHAnsi" w:hAnsiTheme="minorHAnsi" w:cstheme="minorHAnsi"/>
          <w:sz w:val="20"/>
          <w:szCs w:val="22"/>
        </w:rPr>
        <w:t>Enfin, pour les personnes  asthmatiques, l’ostéopathie est particulièrement indiquée comme méthode naturelle de prévention.</w:t>
      </w:r>
    </w:p>
    <w:p w:rsidR="00400D1F" w:rsidRPr="001C45A2" w:rsidRDefault="00400D1F" w:rsidP="00D74F0E">
      <w:pPr>
        <w:pStyle w:val="NormalWeb"/>
        <w:shd w:val="clear" w:color="auto" w:fill="FFFFFF"/>
        <w:spacing w:before="0" w:beforeAutospacing="0" w:after="0" w:afterAutospacing="0"/>
        <w:rPr>
          <w:rFonts w:asciiTheme="minorHAnsi" w:hAnsiTheme="minorHAnsi" w:cstheme="minorHAnsi"/>
          <w:sz w:val="20"/>
          <w:szCs w:val="22"/>
        </w:rPr>
      </w:pPr>
      <w:r w:rsidRPr="001C45A2">
        <w:rPr>
          <w:rFonts w:asciiTheme="minorHAnsi" w:hAnsiTheme="minorHAnsi" w:cstheme="minorHAnsi"/>
          <w:sz w:val="20"/>
          <w:szCs w:val="22"/>
        </w:rPr>
        <w:t> </w:t>
      </w:r>
    </w:p>
    <w:p w:rsidR="00400D1F" w:rsidRPr="001C45A2" w:rsidRDefault="00400D1F" w:rsidP="00400D1F">
      <w:pPr>
        <w:pStyle w:val="Titre2"/>
        <w:shd w:val="clear" w:color="auto" w:fill="FFFFFF"/>
        <w:spacing w:before="0" w:beforeAutospacing="0" w:after="180" w:afterAutospacing="0"/>
        <w:rPr>
          <w:rFonts w:asciiTheme="minorHAnsi" w:hAnsiTheme="minorHAnsi" w:cstheme="minorHAnsi"/>
          <w:b w:val="0"/>
          <w:bCs w:val="0"/>
          <w:sz w:val="24"/>
          <w:szCs w:val="22"/>
        </w:rPr>
      </w:pPr>
      <w:r w:rsidRPr="001C45A2">
        <w:rPr>
          <w:rStyle w:val="lev"/>
          <w:rFonts w:asciiTheme="minorHAnsi" w:hAnsiTheme="minorHAnsi" w:cstheme="minorHAnsi"/>
          <w:b/>
          <w:bCs/>
          <w:sz w:val="24"/>
          <w:szCs w:val="22"/>
        </w:rPr>
        <w:t>Asthme : quel est l’intérêt de l’ostéopathie? </w:t>
      </w:r>
    </w:p>
    <w:p w:rsidR="00400D1F" w:rsidRPr="001C45A2" w:rsidRDefault="00400D1F" w:rsidP="00D74F0E">
      <w:pPr>
        <w:pStyle w:val="NormalWeb"/>
        <w:shd w:val="clear" w:color="auto" w:fill="FFFFFF"/>
        <w:spacing w:before="0" w:beforeAutospacing="0" w:after="0" w:afterAutospacing="0"/>
        <w:rPr>
          <w:rFonts w:asciiTheme="minorHAnsi" w:hAnsiTheme="minorHAnsi" w:cstheme="minorHAnsi"/>
          <w:sz w:val="20"/>
          <w:szCs w:val="22"/>
        </w:rPr>
      </w:pPr>
      <w:r w:rsidRPr="001C45A2">
        <w:rPr>
          <w:rFonts w:asciiTheme="minorHAnsi" w:hAnsiTheme="minorHAnsi" w:cstheme="minorHAnsi"/>
          <w:sz w:val="20"/>
          <w:szCs w:val="22"/>
        </w:rPr>
        <w:t>Il faut rappeler que si vous êtes en pleine </w:t>
      </w:r>
      <w:r w:rsidRPr="001C45A2">
        <w:rPr>
          <w:rStyle w:val="lev"/>
          <w:rFonts w:asciiTheme="minorHAnsi" w:hAnsiTheme="minorHAnsi" w:cstheme="minorHAnsi"/>
          <w:sz w:val="20"/>
          <w:szCs w:val="22"/>
        </w:rPr>
        <w:t>crise d’asthme</w:t>
      </w:r>
      <w:r w:rsidRPr="001C45A2">
        <w:rPr>
          <w:rFonts w:asciiTheme="minorHAnsi" w:hAnsiTheme="minorHAnsi" w:cstheme="minorHAnsi"/>
          <w:sz w:val="20"/>
          <w:szCs w:val="22"/>
        </w:rPr>
        <w:t xml:space="preserve">, </w:t>
      </w:r>
      <w:r w:rsidR="00D74F0E" w:rsidRPr="001C45A2">
        <w:rPr>
          <w:rFonts w:asciiTheme="minorHAnsi" w:hAnsiTheme="minorHAnsi" w:cstheme="minorHAnsi"/>
          <w:sz w:val="20"/>
          <w:szCs w:val="22"/>
        </w:rPr>
        <w:t xml:space="preserve">il faut </w:t>
      </w:r>
      <w:r w:rsidRPr="001C45A2">
        <w:rPr>
          <w:rFonts w:asciiTheme="minorHAnsi" w:hAnsiTheme="minorHAnsi" w:cstheme="minorHAnsi"/>
          <w:sz w:val="20"/>
          <w:szCs w:val="22"/>
        </w:rPr>
        <w:t>utiliser votre inhalateur et si besoin faites appel aux urgences médicales.</w:t>
      </w:r>
    </w:p>
    <w:p w:rsidR="00D74F0E" w:rsidRPr="001C45A2" w:rsidRDefault="00D74F0E" w:rsidP="00D74F0E">
      <w:pPr>
        <w:pStyle w:val="NormalWeb"/>
        <w:shd w:val="clear" w:color="auto" w:fill="FFFFFF"/>
        <w:spacing w:before="0" w:beforeAutospacing="0" w:after="0" w:afterAutospacing="0"/>
        <w:rPr>
          <w:rFonts w:asciiTheme="minorHAnsi" w:hAnsiTheme="minorHAnsi" w:cstheme="minorHAnsi"/>
          <w:sz w:val="8"/>
          <w:szCs w:val="22"/>
        </w:rPr>
      </w:pPr>
    </w:p>
    <w:p w:rsidR="00400D1F" w:rsidRPr="001C45A2" w:rsidRDefault="00400D1F" w:rsidP="00D74F0E">
      <w:pPr>
        <w:pStyle w:val="NormalWeb"/>
        <w:shd w:val="clear" w:color="auto" w:fill="FFFFFF"/>
        <w:spacing w:before="0" w:beforeAutospacing="0" w:after="0" w:afterAutospacing="0"/>
        <w:rPr>
          <w:rFonts w:asciiTheme="minorHAnsi" w:hAnsiTheme="minorHAnsi" w:cstheme="minorHAnsi"/>
          <w:sz w:val="20"/>
          <w:szCs w:val="22"/>
        </w:rPr>
      </w:pPr>
      <w:r w:rsidRPr="001C45A2">
        <w:rPr>
          <w:rFonts w:asciiTheme="minorHAnsi" w:hAnsiTheme="minorHAnsi" w:cstheme="minorHAnsi"/>
          <w:sz w:val="20"/>
          <w:szCs w:val="22"/>
        </w:rPr>
        <w:t xml:space="preserve">Dans le domaine de la prévention, et non du traitement, </w:t>
      </w:r>
      <w:r w:rsidR="00D74F0E" w:rsidRPr="001C45A2">
        <w:rPr>
          <w:rFonts w:asciiTheme="minorHAnsi" w:hAnsiTheme="minorHAnsi" w:cstheme="minorHAnsi"/>
          <w:sz w:val="20"/>
          <w:szCs w:val="22"/>
        </w:rPr>
        <w:t xml:space="preserve">votre </w:t>
      </w:r>
      <w:r w:rsidRPr="001C45A2">
        <w:rPr>
          <w:rStyle w:val="lev"/>
          <w:rFonts w:asciiTheme="minorHAnsi" w:hAnsiTheme="minorHAnsi" w:cstheme="minorHAnsi"/>
          <w:sz w:val="20"/>
          <w:szCs w:val="22"/>
        </w:rPr>
        <w:t xml:space="preserve">ostéopathe </w:t>
      </w:r>
      <w:r w:rsidRPr="001C45A2">
        <w:rPr>
          <w:rFonts w:asciiTheme="minorHAnsi" w:hAnsiTheme="minorHAnsi" w:cstheme="minorHAnsi"/>
          <w:sz w:val="20"/>
          <w:szCs w:val="22"/>
        </w:rPr>
        <w:t>va avoir les objectifs suivants</w:t>
      </w:r>
      <w:r w:rsidR="00982910" w:rsidRPr="001C45A2">
        <w:rPr>
          <w:rFonts w:asciiTheme="minorHAnsi" w:hAnsiTheme="minorHAnsi" w:cstheme="minorHAnsi"/>
          <w:sz w:val="20"/>
          <w:szCs w:val="22"/>
        </w:rPr>
        <w:t> :</w:t>
      </w:r>
      <w:r w:rsidRPr="001C45A2">
        <w:rPr>
          <w:rFonts w:asciiTheme="minorHAnsi" w:hAnsiTheme="minorHAnsi" w:cstheme="minorHAnsi"/>
          <w:sz w:val="20"/>
          <w:szCs w:val="22"/>
        </w:rPr>
        <w:t xml:space="preserve"> Il devra réduire les tensions musculaires et tissulaires; améliorer l’ampliation thoracique et la capacité respiratoire, soulage</w:t>
      </w:r>
      <w:r w:rsidR="00982910" w:rsidRPr="001C45A2">
        <w:rPr>
          <w:rFonts w:asciiTheme="minorHAnsi" w:hAnsiTheme="minorHAnsi" w:cstheme="minorHAnsi"/>
          <w:sz w:val="20"/>
          <w:szCs w:val="22"/>
        </w:rPr>
        <w:t xml:space="preserve">r les douleurs thoraciques et </w:t>
      </w:r>
      <w:r w:rsidRPr="001C45A2">
        <w:rPr>
          <w:rFonts w:asciiTheme="minorHAnsi" w:hAnsiTheme="minorHAnsi" w:cstheme="minorHAnsi"/>
          <w:sz w:val="20"/>
          <w:szCs w:val="22"/>
        </w:rPr>
        <w:t>équilibrer la sphère crânienne.</w:t>
      </w:r>
    </w:p>
    <w:p w:rsidR="00D74F0E" w:rsidRPr="001C45A2" w:rsidRDefault="00D74F0E" w:rsidP="00D74F0E">
      <w:pPr>
        <w:pStyle w:val="NormalWeb"/>
        <w:shd w:val="clear" w:color="auto" w:fill="FFFFFF"/>
        <w:spacing w:before="0" w:beforeAutospacing="0" w:after="0" w:afterAutospacing="0"/>
        <w:rPr>
          <w:rFonts w:asciiTheme="minorHAnsi" w:hAnsiTheme="minorHAnsi" w:cstheme="minorHAnsi"/>
          <w:sz w:val="8"/>
          <w:szCs w:val="22"/>
        </w:rPr>
      </w:pPr>
    </w:p>
    <w:p w:rsidR="00400D1F" w:rsidRPr="001C45A2" w:rsidRDefault="00400D1F" w:rsidP="00D74F0E">
      <w:pPr>
        <w:pStyle w:val="NormalWeb"/>
        <w:shd w:val="clear" w:color="auto" w:fill="FFFFFF"/>
        <w:spacing w:before="0" w:beforeAutospacing="0" w:after="0" w:afterAutospacing="0"/>
        <w:rPr>
          <w:rFonts w:asciiTheme="minorHAnsi" w:hAnsiTheme="minorHAnsi" w:cstheme="minorHAnsi"/>
          <w:sz w:val="20"/>
          <w:szCs w:val="22"/>
        </w:rPr>
      </w:pPr>
      <w:r w:rsidRPr="001C45A2">
        <w:rPr>
          <w:rFonts w:asciiTheme="minorHAnsi" w:hAnsiTheme="minorHAnsi" w:cstheme="minorHAnsi"/>
          <w:sz w:val="20"/>
          <w:szCs w:val="22"/>
        </w:rPr>
        <w:t>Notons par ailleurs que ces troubles musculo-squelettiques de la respiration ne sont pas clairement traités par les traitements médicamenteux.</w:t>
      </w:r>
    </w:p>
    <w:p w:rsidR="00D74F0E" w:rsidRPr="001C45A2" w:rsidRDefault="00D74F0E" w:rsidP="00D74F0E">
      <w:pPr>
        <w:pStyle w:val="NormalWeb"/>
        <w:shd w:val="clear" w:color="auto" w:fill="FFFFFF"/>
        <w:spacing w:before="0" w:beforeAutospacing="0" w:after="0" w:afterAutospacing="0"/>
        <w:rPr>
          <w:rFonts w:asciiTheme="minorHAnsi" w:hAnsiTheme="minorHAnsi" w:cstheme="minorHAnsi"/>
          <w:sz w:val="8"/>
          <w:szCs w:val="22"/>
        </w:rPr>
      </w:pPr>
    </w:p>
    <w:p w:rsidR="000C1ADD" w:rsidRPr="001C45A2" w:rsidRDefault="00400D1F" w:rsidP="00D74F0E">
      <w:pPr>
        <w:pStyle w:val="NormalWeb"/>
        <w:shd w:val="clear" w:color="auto" w:fill="FFFFFF"/>
        <w:spacing w:before="0" w:beforeAutospacing="0" w:after="0" w:afterAutospacing="0"/>
        <w:rPr>
          <w:rFonts w:asciiTheme="minorHAnsi" w:hAnsiTheme="minorHAnsi" w:cstheme="minorHAnsi"/>
          <w:sz w:val="20"/>
          <w:szCs w:val="22"/>
        </w:rPr>
      </w:pPr>
      <w:r w:rsidRPr="001C45A2">
        <w:rPr>
          <w:rFonts w:asciiTheme="minorHAnsi" w:hAnsiTheme="minorHAnsi" w:cstheme="minorHAnsi"/>
          <w:sz w:val="20"/>
          <w:szCs w:val="22"/>
        </w:rPr>
        <w:t xml:space="preserve">Grâce à une multitude d’outils thérapeutiques, des techniques douces et adaptées, </w:t>
      </w:r>
      <w:r w:rsidR="000C1ADD" w:rsidRPr="001C45A2">
        <w:rPr>
          <w:rFonts w:asciiTheme="minorHAnsi" w:hAnsiTheme="minorHAnsi" w:cstheme="minorHAnsi"/>
          <w:sz w:val="20"/>
          <w:szCs w:val="22"/>
        </w:rPr>
        <w:t>l’</w:t>
      </w:r>
      <w:r w:rsidRPr="001C45A2">
        <w:rPr>
          <w:rStyle w:val="lev"/>
          <w:rFonts w:asciiTheme="minorHAnsi" w:hAnsiTheme="minorHAnsi" w:cstheme="minorHAnsi"/>
          <w:sz w:val="20"/>
          <w:szCs w:val="22"/>
        </w:rPr>
        <w:t xml:space="preserve">ostéopathe </w:t>
      </w:r>
      <w:r w:rsidRPr="001C45A2">
        <w:rPr>
          <w:rFonts w:asciiTheme="minorHAnsi" w:hAnsiTheme="minorHAnsi" w:cstheme="minorHAnsi"/>
          <w:sz w:val="20"/>
          <w:szCs w:val="22"/>
        </w:rPr>
        <w:t>va améliorer la qualité respiration de son patient de manière significative. Les techniques ostéopathiques vont porter sur :</w:t>
      </w:r>
      <w:r w:rsidR="00D74F0E" w:rsidRPr="001C45A2">
        <w:rPr>
          <w:rFonts w:asciiTheme="minorHAnsi" w:hAnsiTheme="minorHAnsi" w:cstheme="minorHAnsi"/>
          <w:sz w:val="20"/>
          <w:szCs w:val="22"/>
        </w:rPr>
        <w:t xml:space="preserve"> </w:t>
      </w:r>
    </w:p>
    <w:p w:rsidR="000C1ADD" w:rsidRPr="001C45A2" w:rsidRDefault="00DC360C" w:rsidP="00D74F0E">
      <w:pPr>
        <w:pStyle w:val="NormalWeb"/>
        <w:shd w:val="clear" w:color="auto" w:fill="FFFFFF"/>
        <w:spacing w:before="0" w:beforeAutospacing="0" w:after="0" w:afterAutospacing="0"/>
        <w:rPr>
          <w:rFonts w:asciiTheme="minorHAnsi" w:hAnsiTheme="minorHAnsi" w:cstheme="minorHAnsi"/>
          <w:sz w:val="10"/>
          <w:szCs w:val="22"/>
        </w:rPr>
      </w:pPr>
      <w:r w:rsidRPr="001C45A2">
        <w:rPr>
          <w:rFonts w:asciiTheme="minorHAnsi" w:hAnsiTheme="minorHAnsi" w:cstheme="minorHAnsi"/>
          <w:noProof/>
          <w:sz w:val="20"/>
          <w:szCs w:val="22"/>
        </w:rPr>
        <w:drawing>
          <wp:anchor distT="0" distB="0" distL="114300" distR="114300" simplePos="0" relativeHeight="251664384" behindDoc="1" locked="0" layoutInCell="1" allowOverlap="1" wp14:anchorId="07EFF1FB" wp14:editId="1B22E7DA">
            <wp:simplePos x="0" y="0"/>
            <wp:positionH relativeFrom="column">
              <wp:posOffset>5304155</wp:posOffset>
            </wp:positionH>
            <wp:positionV relativeFrom="paragraph">
              <wp:posOffset>79375</wp:posOffset>
            </wp:positionV>
            <wp:extent cx="1302385" cy="1559560"/>
            <wp:effectExtent l="0" t="0" r="0" b="2540"/>
            <wp:wrapTight wrapText="bothSides">
              <wp:wrapPolygon edited="0">
                <wp:start x="0" y="0"/>
                <wp:lineTo x="0" y="21371"/>
                <wp:lineTo x="21168" y="21371"/>
                <wp:lineTo x="21168" y="0"/>
                <wp:lineTo x="0" y="0"/>
              </wp:wrapPolygon>
            </wp:wrapTight>
            <wp:docPr id="81" name="Image 81" descr="asthme-et-pos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9" descr="asthme-et-postur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02385" cy="1559560"/>
                    </a:xfrm>
                    <a:prstGeom prst="rect">
                      <a:avLst/>
                    </a:prstGeom>
                    <a:noFill/>
                    <a:ln>
                      <a:noFill/>
                    </a:ln>
                  </pic:spPr>
                </pic:pic>
              </a:graphicData>
            </a:graphic>
            <wp14:sizeRelH relativeFrom="page">
              <wp14:pctWidth>0</wp14:pctWidth>
            </wp14:sizeRelH>
            <wp14:sizeRelV relativeFrom="page">
              <wp14:pctHeight>0</wp14:pctHeight>
            </wp14:sizeRelV>
          </wp:anchor>
        </w:drawing>
      </w:r>
      <w:r w:rsidR="00982910" w:rsidRPr="001C45A2">
        <w:rPr>
          <w:rFonts w:asciiTheme="minorHAnsi" w:hAnsiTheme="minorHAnsi" w:cstheme="minorHAnsi"/>
          <w:noProof/>
          <w:sz w:val="10"/>
          <w:szCs w:val="22"/>
        </w:rPr>
        <w:drawing>
          <wp:anchor distT="0" distB="0" distL="114300" distR="114300" simplePos="0" relativeHeight="251663360" behindDoc="1" locked="0" layoutInCell="1" allowOverlap="1" wp14:anchorId="6BCEDC65" wp14:editId="79EA102A">
            <wp:simplePos x="0" y="0"/>
            <wp:positionH relativeFrom="column">
              <wp:posOffset>-53975</wp:posOffset>
            </wp:positionH>
            <wp:positionV relativeFrom="paragraph">
              <wp:posOffset>78105</wp:posOffset>
            </wp:positionV>
            <wp:extent cx="1710690" cy="1866900"/>
            <wp:effectExtent l="0" t="0" r="3810" b="0"/>
            <wp:wrapTight wrapText="bothSides">
              <wp:wrapPolygon edited="0">
                <wp:start x="0" y="0"/>
                <wp:lineTo x="0" y="21380"/>
                <wp:lineTo x="21408" y="21380"/>
                <wp:lineTo x="21408" y="0"/>
                <wp:lineTo x="0" y="0"/>
              </wp:wrapPolygon>
            </wp:wrapTight>
            <wp:docPr id="82" name="Image 82" descr="asthme-diaphrag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8" descr="asthme-diaphragm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10690" cy="18669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00D1F" w:rsidRPr="001C45A2" w:rsidRDefault="00400D1F" w:rsidP="00D74F0E">
      <w:pPr>
        <w:pStyle w:val="NormalWeb"/>
        <w:shd w:val="clear" w:color="auto" w:fill="FFFFFF"/>
        <w:spacing w:before="0" w:beforeAutospacing="0" w:after="0" w:afterAutospacing="0"/>
        <w:rPr>
          <w:rFonts w:asciiTheme="minorHAnsi" w:hAnsiTheme="minorHAnsi" w:cstheme="minorHAnsi"/>
          <w:b/>
          <w:bCs/>
          <w:sz w:val="20"/>
          <w:szCs w:val="22"/>
        </w:rPr>
      </w:pPr>
      <w:r w:rsidRPr="001C45A2">
        <w:rPr>
          <w:rStyle w:val="lev"/>
          <w:rFonts w:asciiTheme="minorHAnsi" w:hAnsiTheme="minorHAnsi" w:cstheme="minorHAnsi"/>
          <w:sz w:val="20"/>
          <w:szCs w:val="22"/>
        </w:rPr>
        <w:t>Un travail sur le diaphragme</w:t>
      </w:r>
    </w:p>
    <w:p w:rsidR="00982910" w:rsidRPr="001C45A2" w:rsidRDefault="000C1ADD" w:rsidP="00982910">
      <w:pPr>
        <w:pStyle w:val="NormalWeb"/>
        <w:shd w:val="clear" w:color="auto" w:fill="FFFFFF"/>
        <w:spacing w:before="0" w:beforeAutospacing="0" w:after="0" w:afterAutospacing="0"/>
        <w:rPr>
          <w:rFonts w:asciiTheme="minorHAnsi" w:hAnsiTheme="minorHAnsi" w:cstheme="minorHAnsi"/>
          <w:sz w:val="10"/>
          <w:szCs w:val="22"/>
        </w:rPr>
      </w:pPr>
      <w:r w:rsidRPr="001C45A2">
        <w:rPr>
          <w:rFonts w:asciiTheme="minorHAnsi" w:hAnsiTheme="minorHAnsi" w:cstheme="minorHAnsi"/>
          <w:sz w:val="20"/>
          <w:szCs w:val="22"/>
        </w:rPr>
        <w:t xml:space="preserve">L’Ostéopathe </w:t>
      </w:r>
      <w:r w:rsidR="00400D1F" w:rsidRPr="001C45A2">
        <w:rPr>
          <w:rFonts w:asciiTheme="minorHAnsi" w:hAnsiTheme="minorHAnsi" w:cstheme="minorHAnsi"/>
          <w:sz w:val="20"/>
          <w:szCs w:val="22"/>
        </w:rPr>
        <w:t>va s’intéresser à votre diaphragme</w:t>
      </w:r>
      <w:r w:rsidRPr="001C45A2">
        <w:rPr>
          <w:rFonts w:asciiTheme="minorHAnsi" w:hAnsiTheme="minorHAnsi" w:cstheme="minorHAnsi"/>
          <w:sz w:val="20"/>
          <w:szCs w:val="22"/>
        </w:rPr>
        <w:t xml:space="preserve"> et </w:t>
      </w:r>
      <w:r w:rsidR="00400D1F" w:rsidRPr="001C45A2">
        <w:rPr>
          <w:rFonts w:asciiTheme="minorHAnsi" w:hAnsiTheme="minorHAnsi" w:cstheme="minorHAnsi"/>
          <w:sz w:val="20"/>
          <w:szCs w:val="22"/>
        </w:rPr>
        <w:t>travailler à son bon fonctionnement: qu’il soit relâché et contracté quand il le faut, sans tension</w:t>
      </w:r>
    </w:p>
    <w:p w:rsidR="00400D1F" w:rsidRPr="001C45A2" w:rsidRDefault="00400D1F" w:rsidP="00982910">
      <w:pPr>
        <w:pStyle w:val="Titre2"/>
        <w:shd w:val="clear" w:color="auto" w:fill="FFFFFF"/>
        <w:spacing w:before="0" w:beforeAutospacing="0" w:after="0" w:afterAutospacing="0"/>
        <w:rPr>
          <w:rFonts w:asciiTheme="minorHAnsi" w:hAnsiTheme="minorHAnsi" w:cstheme="minorHAnsi"/>
          <w:b w:val="0"/>
          <w:bCs w:val="0"/>
          <w:sz w:val="20"/>
          <w:szCs w:val="22"/>
        </w:rPr>
      </w:pPr>
      <w:r w:rsidRPr="001C45A2">
        <w:rPr>
          <w:rStyle w:val="lev"/>
          <w:rFonts w:asciiTheme="minorHAnsi" w:hAnsiTheme="minorHAnsi" w:cstheme="minorHAnsi"/>
          <w:b/>
          <w:bCs/>
          <w:sz w:val="20"/>
          <w:szCs w:val="22"/>
        </w:rPr>
        <w:t>Un travail sur la posture</w:t>
      </w:r>
    </w:p>
    <w:p w:rsidR="00400D1F" w:rsidRPr="001C45A2" w:rsidRDefault="00400D1F" w:rsidP="00982910">
      <w:pPr>
        <w:pStyle w:val="NormalWeb"/>
        <w:shd w:val="clear" w:color="auto" w:fill="FFFFFF"/>
        <w:spacing w:before="0" w:beforeAutospacing="0" w:after="0" w:afterAutospacing="0"/>
        <w:rPr>
          <w:rFonts w:asciiTheme="minorHAnsi" w:hAnsiTheme="minorHAnsi" w:cstheme="minorHAnsi"/>
          <w:sz w:val="20"/>
          <w:szCs w:val="22"/>
        </w:rPr>
      </w:pPr>
      <w:r w:rsidRPr="001C45A2">
        <w:rPr>
          <w:rFonts w:asciiTheme="minorHAnsi" w:hAnsiTheme="minorHAnsi" w:cstheme="minorHAnsi"/>
          <w:sz w:val="20"/>
          <w:szCs w:val="22"/>
        </w:rPr>
        <w:t>Un travail sur votre posture pourra aussi avoir un effet non négligeable sur votre asthme.  En effet, votre respiration peut être la cause de nombreuses douleurs, notamment localisées au niveau de votre dos.</w:t>
      </w:r>
    </w:p>
    <w:p w:rsidR="00400D1F" w:rsidRPr="001C45A2" w:rsidRDefault="00400D1F" w:rsidP="000C1ADD">
      <w:pPr>
        <w:pStyle w:val="NormalWeb"/>
        <w:shd w:val="clear" w:color="auto" w:fill="FFFFFF"/>
        <w:spacing w:before="0" w:beforeAutospacing="0" w:after="0" w:afterAutospacing="0"/>
        <w:rPr>
          <w:rFonts w:asciiTheme="minorHAnsi" w:hAnsiTheme="minorHAnsi" w:cstheme="minorHAnsi"/>
          <w:sz w:val="20"/>
          <w:szCs w:val="22"/>
        </w:rPr>
      </w:pPr>
      <w:r w:rsidRPr="001C45A2">
        <w:rPr>
          <w:rFonts w:asciiTheme="minorHAnsi" w:hAnsiTheme="minorHAnsi" w:cstheme="minorHAnsi"/>
          <w:sz w:val="20"/>
          <w:szCs w:val="22"/>
        </w:rPr>
        <w:t>Tous les os et muscles sont testés et soignés : notamment votre bassin, vos abdominaux, vos côtes, vos cervicales, votre crâne.</w:t>
      </w:r>
    </w:p>
    <w:p w:rsidR="00400D1F" w:rsidRPr="001C45A2" w:rsidRDefault="00400D1F" w:rsidP="000C1ADD">
      <w:pPr>
        <w:pStyle w:val="NormalWeb"/>
        <w:shd w:val="clear" w:color="auto" w:fill="FFFFFF"/>
        <w:spacing w:before="0" w:beforeAutospacing="0" w:after="0" w:afterAutospacing="0"/>
        <w:rPr>
          <w:rFonts w:asciiTheme="minorHAnsi" w:hAnsiTheme="minorHAnsi" w:cstheme="minorHAnsi"/>
          <w:sz w:val="8"/>
          <w:szCs w:val="22"/>
        </w:rPr>
      </w:pPr>
    </w:p>
    <w:p w:rsidR="00400D1F" w:rsidRPr="001C45A2" w:rsidRDefault="00400D1F" w:rsidP="000C1ADD">
      <w:pPr>
        <w:pStyle w:val="NormalWeb"/>
        <w:shd w:val="clear" w:color="auto" w:fill="FFFFFF"/>
        <w:spacing w:before="0" w:beforeAutospacing="0" w:after="0" w:afterAutospacing="0"/>
        <w:rPr>
          <w:rFonts w:asciiTheme="minorHAnsi" w:hAnsiTheme="minorHAnsi" w:cstheme="minorHAnsi"/>
          <w:sz w:val="20"/>
          <w:szCs w:val="22"/>
        </w:rPr>
      </w:pPr>
      <w:r w:rsidRPr="001C45A2">
        <w:rPr>
          <w:rFonts w:asciiTheme="minorHAnsi" w:hAnsiTheme="minorHAnsi" w:cstheme="minorHAnsi"/>
          <w:sz w:val="20"/>
          <w:szCs w:val="22"/>
        </w:rPr>
        <w:t>En définitive, le traitement ostéopathique va permettre une amélioration de la capacité respiratoire, une diminution voire une suppression des symptômes et une sensation de bien-être du patient.</w:t>
      </w:r>
    </w:p>
    <w:p w:rsidR="000C1ADD" w:rsidRPr="001C45A2" w:rsidRDefault="000C1ADD" w:rsidP="000C1ADD">
      <w:pPr>
        <w:pStyle w:val="NormalWeb"/>
        <w:shd w:val="clear" w:color="auto" w:fill="FFFFFF"/>
        <w:spacing w:before="0" w:beforeAutospacing="0" w:after="0" w:afterAutospacing="0"/>
        <w:rPr>
          <w:rFonts w:asciiTheme="minorHAnsi" w:hAnsiTheme="minorHAnsi" w:cstheme="minorHAnsi"/>
          <w:sz w:val="8"/>
          <w:szCs w:val="22"/>
        </w:rPr>
      </w:pPr>
    </w:p>
    <w:p w:rsidR="00400D1F" w:rsidRPr="001C45A2" w:rsidRDefault="00400D1F" w:rsidP="000C1ADD">
      <w:pPr>
        <w:pStyle w:val="NormalWeb"/>
        <w:shd w:val="clear" w:color="auto" w:fill="FFFFFF"/>
        <w:spacing w:before="0" w:beforeAutospacing="0" w:after="0" w:afterAutospacing="0"/>
        <w:rPr>
          <w:rFonts w:asciiTheme="minorHAnsi" w:hAnsiTheme="minorHAnsi" w:cstheme="minorHAnsi"/>
          <w:sz w:val="20"/>
          <w:szCs w:val="22"/>
        </w:rPr>
      </w:pPr>
      <w:r w:rsidRPr="001C45A2">
        <w:rPr>
          <w:rFonts w:asciiTheme="minorHAnsi" w:hAnsiTheme="minorHAnsi" w:cstheme="minorHAnsi"/>
          <w:sz w:val="20"/>
          <w:szCs w:val="22"/>
        </w:rPr>
        <w:t>Par ailleurs, il est important de rappeler que l’efficacité de l’ostéopathie, ne  se mesure pas à la disparition de votre asthme, mais à la diminution de la  répétition et de l’intensité de ce dernier.</w:t>
      </w:r>
    </w:p>
    <w:p w:rsidR="000C1ADD" w:rsidRPr="001C45A2" w:rsidRDefault="000C1ADD" w:rsidP="000C1ADD">
      <w:pPr>
        <w:pStyle w:val="NormalWeb"/>
        <w:shd w:val="clear" w:color="auto" w:fill="FFFFFF"/>
        <w:spacing w:before="0" w:beforeAutospacing="0" w:after="0" w:afterAutospacing="0"/>
        <w:rPr>
          <w:rFonts w:asciiTheme="minorHAnsi" w:hAnsiTheme="minorHAnsi" w:cstheme="minorHAnsi"/>
          <w:sz w:val="8"/>
          <w:szCs w:val="22"/>
        </w:rPr>
      </w:pPr>
    </w:p>
    <w:p w:rsidR="003D1598" w:rsidRPr="001C45A2" w:rsidRDefault="00400D1F" w:rsidP="00982910">
      <w:pPr>
        <w:pStyle w:val="NormalWeb"/>
        <w:shd w:val="clear" w:color="auto" w:fill="FFFFFF"/>
        <w:spacing w:before="0" w:beforeAutospacing="0" w:after="360" w:afterAutospacing="0"/>
        <w:rPr>
          <w:rFonts w:asciiTheme="minorHAnsi" w:hAnsiTheme="minorHAnsi" w:cstheme="minorHAnsi"/>
          <w:sz w:val="20"/>
          <w:szCs w:val="22"/>
        </w:rPr>
      </w:pPr>
      <w:r w:rsidRPr="001C45A2">
        <w:rPr>
          <w:rFonts w:asciiTheme="minorHAnsi" w:hAnsiTheme="minorHAnsi" w:cstheme="minorHAnsi"/>
          <w:sz w:val="20"/>
          <w:szCs w:val="22"/>
        </w:rPr>
        <w:t>C’est pourquoi avoir recours à l’ostéopathie en guise de mesure préventive permettra aux personnes asthmatiques de mieux vivre avec cette affection.</w:t>
      </w:r>
    </w:p>
    <w:sectPr w:rsidR="003D1598" w:rsidRPr="001C45A2" w:rsidSect="007F19E8">
      <w:footerReference w:type="even" r:id="rId15"/>
      <w:footerReference w:type="default" r:id="rId16"/>
      <w:pgSz w:w="11906" w:h="16838"/>
      <w:pgMar w:top="720" w:right="720" w:bottom="720" w:left="720" w:header="708" w:footer="1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15DC" w:rsidRDefault="009E15DC" w:rsidP="009F18DD">
      <w:pPr>
        <w:spacing w:after="0" w:line="240" w:lineRule="auto"/>
      </w:pPr>
      <w:r>
        <w:separator/>
      </w:r>
    </w:p>
  </w:endnote>
  <w:endnote w:type="continuationSeparator" w:id="0">
    <w:p w:rsidR="009E15DC" w:rsidRDefault="009E15DC" w:rsidP="009F18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8DD" w:rsidRPr="00B04598" w:rsidRDefault="00F14595" w:rsidP="009F18DD">
    <w:pPr>
      <w:pStyle w:val="Pieddepage"/>
      <w:jc w:val="right"/>
      <w:rPr>
        <w:sz w:val="18"/>
      </w:rPr>
    </w:pPr>
    <w:r>
      <w:rPr>
        <w:sz w:val="18"/>
      </w:rPr>
      <w:t>Ré</w:t>
    </w:r>
    <w:r w:rsidR="009F18DD" w:rsidRPr="00B04598">
      <w:rPr>
        <w:sz w:val="18"/>
      </w:rPr>
      <w:t>alisé sur la base des articles www.urgence-osteopathe-sos.fr</w:t>
    </w:r>
  </w:p>
  <w:p w:rsidR="009F18DD" w:rsidRDefault="009F18DD">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4595" w:rsidRDefault="007F19E8">
    <w:pPr>
      <w:pStyle w:val="Pieddepage"/>
    </w:pPr>
    <w:r>
      <w:rPr>
        <w:noProof/>
      </w:rPr>
      <w:drawing>
        <wp:inline distT="0" distB="0" distL="0" distR="0" wp14:anchorId="234F274A" wp14:editId="2EA31667">
          <wp:extent cx="301925" cy="319015"/>
          <wp:effectExtent l="0" t="0" r="3175" b="508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one santé général.jpg"/>
                  <pic:cNvPicPr/>
                </pic:nvPicPr>
                <pic:blipFill>
                  <a:blip r:embed="rId1">
                    <a:extLst>
                      <a:ext uri="{28A0092B-C50C-407E-A947-70E740481C1C}">
                        <a14:useLocalDpi xmlns:a14="http://schemas.microsoft.com/office/drawing/2010/main" val="0"/>
                      </a:ext>
                    </a:extLst>
                  </a:blip>
                  <a:stretch>
                    <a:fillRect/>
                  </a:stretch>
                </pic:blipFill>
                <pic:spPr>
                  <a:xfrm>
                    <a:off x="0" y="0"/>
                    <a:ext cx="303723" cy="320915"/>
                  </a:xfrm>
                  <a:prstGeom prst="rect">
                    <a:avLst/>
                  </a:prstGeom>
                </pic:spPr>
              </pic:pic>
            </a:graphicData>
          </a:graphic>
        </wp:inline>
      </w:drawing>
    </w:r>
    <w:r>
      <w:rPr>
        <w:noProof/>
      </w:rPr>
      <w:drawing>
        <wp:inline distT="0" distB="0" distL="0" distR="0">
          <wp:extent cx="301924" cy="314890"/>
          <wp:effectExtent l="0" t="0" r="3175" b="952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one ado.jpg"/>
                  <pic:cNvPicPr/>
                </pic:nvPicPr>
                <pic:blipFill>
                  <a:blip r:embed="rId2">
                    <a:extLst>
                      <a:ext uri="{28A0092B-C50C-407E-A947-70E740481C1C}">
                        <a14:useLocalDpi xmlns:a14="http://schemas.microsoft.com/office/drawing/2010/main" val="0"/>
                      </a:ext>
                    </a:extLst>
                  </a:blip>
                  <a:stretch>
                    <a:fillRect/>
                  </a:stretch>
                </pic:blipFill>
                <pic:spPr>
                  <a:xfrm>
                    <a:off x="0" y="0"/>
                    <a:ext cx="301889" cy="314854"/>
                  </a:xfrm>
                  <a:prstGeom prst="rect">
                    <a:avLst/>
                  </a:prstGeom>
                </pic:spPr>
              </pic:pic>
            </a:graphicData>
          </a:graphic>
        </wp:inline>
      </w:drawing>
    </w:r>
    <w:r>
      <w:rPr>
        <w:noProof/>
      </w:rPr>
      <w:drawing>
        <wp:inline distT="0" distB="0" distL="0" distR="0">
          <wp:extent cx="293299" cy="272116"/>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one bébé.jpg"/>
                  <pic:cNvPicPr/>
                </pic:nvPicPr>
                <pic:blipFill>
                  <a:blip r:embed="rId3">
                    <a:extLst>
                      <a:ext uri="{28A0092B-C50C-407E-A947-70E740481C1C}">
                        <a14:useLocalDpi xmlns:a14="http://schemas.microsoft.com/office/drawing/2010/main" val="0"/>
                      </a:ext>
                    </a:extLst>
                  </a:blip>
                  <a:stretch>
                    <a:fillRect/>
                  </a:stretch>
                </pic:blipFill>
                <pic:spPr>
                  <a:xfrm>
                    <a:off x="0" y="0"/>
                    <a:ext cx="292930" cy="271774"/>
                  </a:xfrm>
                  <a:prstGeom prst="rect">
                    <a:avLst/>
                  </a:prstGeom>
                </pic:spPr>
              </pic:pic>
            </a:graphicData>
          </a:graphic>
        </wp:inline>
      </w:drawing>
    </w:r>
    <w:r>
      <w:rPr>
        <w:noProof/>
      </w:rPr>
      <w:drawing>
        <wp:inline distT="0" distB="0" distL="0" distR="0">
          <wp:extent cx="284671" cy="289785"/>
          <wp:effectExtent l="0" t="0" r="127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one sport.jpg"/>
                  <pic:cNvPicPr/>
                </pic:nvPicPr>
                <pic:blipFill>
                  <a:blip r:embed="rId4">
                    <a:extLst>
                      <a:ext uri="{28A0092B-C50C-407E-A947-70E740481C1C}">
                        <a14:useLocalDpi xmlns:a14="http://schemas.microsoft.com/office/drawing/2010/main" val="0"/>
                      </a:ext>
                    </a:extLst>
                  </a:blip>
                  <a:stretch>
                    <a:fillRect/>
                  </a:stretch>
                </pic:blipFill>
                <pic:spPr>
                  <a:xfrm>
                    <a:off x="0" y="0"/>
                    <a:ext cx="284229" cy="289335"/>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15DC" w:rsidRDefault="009E15DC" w:rsidP="009F18DD">
      <w:pPr>
        <w:spacing w:after="0" w:line="240" w:lineRule="auto"/>
      </w:pPr>
      <w:r>
        <w:separator/>
      </w:r>
    </w:p>
  </w:footnote>
  <w:footnote w:type="continuationSeparator" w:id="0">
    <w:p w:rsidR="009E15DC" w:rsidRDefault="009E15DC" w:rsidP="009F18D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7C06"/>
    <w:rsid w:val="000301C3"/>
    <w:rsid w:val="00037904"/>
    <w:rsid w:val="000536C0"/>
    <w:rsid w:val="000B2E1A"/>
    <w:rsid w:val="000C1ADD"/>
    <w:rsid w:val="001C45A2"/>
    <w:rsid w:val="001E25AC"/>
    <w:rsid w:val="0030518E"/>
    <w:rsid w:val="00342D62"/>
    <w:rsid w:val="003565B7"/>
    <w:rsid w:val="00384B43"/>
    <w:rsid w:val="00395A6B"/>
    <w:rsid w:val="003D1598"/>
    <w:rsid w:val="00400D1F"/>
    <w:rsid w:val="00420DDA"/>
    <w:rsid w:val="00423657"/>
    <w:rsid w:val="004568CE"/>
    <w:rsid w:val="0049624E"/>
    <w:rsid w:val="00697C06"/>
    <w:rsid w:val="00756780"/>
    <w:rsid w:val="007F19E8"/>
    <w:rsid w:val="008E516A"/>
    <w:rsid w:val="008F11C7"/>
    <w:rsid w:val="00947E28"/>
    <w:rsid w:val="00982910"/>
    <w:rsid w:val="009E15DC"/>
    <w:rsid w:val="009F18DD"/>
    <w:rsid w:val="00A03C8A"/>
    <w:rsid w:val="00A738CE"/>
    <w:rsid w:val="00AE5861"/>
    <w:rsid w:val="00BF6429"/>
    <w:rsid w:val="00C51D46"/>
    <w:rsid w:val="00C558AA"/>
    <w:rsid w:val="00C9661F"/>
    <w:rsid w:val="00CC731F"/>
    <w:rsid w:val="00D74F0E"/>
    <w:rsid w:val="00D93A48"/>
    <w:rsid w:val="00DB62D5"/>
    <w:rsid w:val="00DC28DE"/>
    <w:rsid w:val="00DC360C"/>
    <w:rsid w:val="00DF78EF"/>
    <w:rsid w:val="00E444B0"/>
    <w:rsid w:val="00E71BA1"/>
    <w:rsid w:val="00F14595"/>
    <w:rsid w:val="00F6259C"/>
    <w:rsid w:val="00F96799"/>
    <w:rsid w:val="00FA3349"/>
    <w:rsid w:val="00FA4CFC"/>
  </w:rsids>
  <m:mathPr>
    <m:mathFont m:val="Cambria Math"/>
    <m:brkBin m:val="before"/>
    <m:brkBinSub m:val="--"/>
    <m:smallFrac m:val="0"/>
    <m:dispDef/>
    <m:lMargin m:val="0"/>
    <m:rMargin m:val="0"/>
    <m:defJc m:val="centerGroup"/>
    <m:wrapIndent m:val="1440"/>
    <m:intLim m:val="subSup"/>
    <m:naryLim m:val="undOvr"/>
  </m:mathPr>
  <w:themeFontLang w:val="fr-FR"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rsid w:val="00697C0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link w:val="Titre2Car"/>
    <w:uiPriority w:val="9"/>
    <w:qFormat/>
    <w:rsid w:val="00697C06"/>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Titre3">
    <w:name w:val="heading 3"/>
    <w:basedOn w:val="Normal"/>
    <w:link w:val="Titre3Car"/>
    <w:uiPriority w:val="9"/>
    <w:qFormat/>
    <w:rsid w:val="00697C06"/>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697C06"/>
    <w:rPr>
      <w:rFonts w:ascii="Times New Roman" w:eastAsia="Times New Roman" w:hAnsi="Times New Roman" w:cs="Times New Roman"/>
      <w:b/>
      <w:bCs/>
      <w:sz w:val="36"/>
      <w:szCs w:val="36"/>
    </w:rPr>
  </w:style>
  <w:style w:type="character" w:customStyle="1" w:styleId="Titre3Car">
    <w:name w:val="Titre 3 Car"/>
    <w:basedOn w:val="Policepardfaut"/>
    <w:link w:val="Titre3"/>
    <w:uiPriority w:val="9"/>
    <w:rsid w:val="00697C06"/>
    <w:rPr>
      <w:rFonts w:ascii="Times New Roman" w:eastAsia="Times New Roman" w:hAnsi="Times New Roman" w:cs="Times New Roman"/>
      <w:b/>
      <w:bCs/>
      <w:sz w:val="27"/>
      <w:szCs w:val="27"/>
    </w:rPr>
  </w:style>
  <w:style w:type="character" w:styleId="Lienhypertexte">
    <w:name w:val="Hyperlink"/>
    <w:basedOn w:val="Policepardfaut"/>
    <w:uiPriority w:val="99"/>
    <w:semiHidden/>
    <w:unhideWhenUsed/>
    <w:rsid w:val="00697C06"/>
    <w:rPr>
      <w:color w:val="0000FF"/>
      <w:u w:val="single"/>
    </w:rPr>
  </w:style>
  <w:style w:type="paragraph" w:styleId="NormalWeb">
    <w:name w:val="Normal (Web)"/>
    <w:basedOn w:val="Normal"/>
    <w:uiPriority w:val="99"/>
    <w:unhideWhenUsed/>
    <w:rsid w:val="00697C06"/>
    <w:pPr>
      <w:spacing w:before="100" w:beforeAutospacing="1" w:after="100" w:afterAutospacing="1" w:line="240" w:lineRule="auto"/>
    </w:pPr>
    <w:rPr>
      <w:rFonts w:ascii="Times New Roman" w:eastAsia="Times New Roman" w:hAnsi="Times New Roman" w:cs="Times New Roman"/>
      <w:sz w:val="24"/>
      <w:szCs w:val="24"/>
    </w:rPr>
  </w:style>
  <w:style w:type="character" w:styleId="lev">
    <w:name w:val="Strong"/>
    <w:basedOn w:val="Policepardfaut"/>
    <w:uiPriority w:val="22"/>
    <w:qFormat/>
    <w:rsid w:val="00697C06"/>
    <w:rPr>
      <w:b/>
      <w:bCs/>
    </w:rPr>
  </w:style>
  <w:style w:type="paragraph" w:styleId="Textedebulles">
    <w:name w:val="Balloon Text"/>
    <w:basedOn w:val="Normal"/>
    <w:link w:val="TextedebullesCar"/>
    <w:uiPriority w:val="99"/>
    <w:semiHidden/>
    <w:unhideWhenUsed/>
    <w:rsid w:val="00697C0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97C06"/>
    <w:rPr>
      <w:rFonts w:ascii="Tahoma" w:hAnsi="Tahoma" w:cs="Tahoma"/>
      <w:sz w:val="16"/>
      <w:szCs w:val="16"/>
    </w:rPr>
  </w:style>
  <w:style w:type="character" w:customStyle="1" w:styleId="Titre1Car">
    <w:name w:val="Titre 1 Car"/>
    <w:basedOn w:val="Policepardfaut"/>
    <w:link w:val="Titre1"/>
    <w:uiPriority w:val="9"/>
    <w:rsid w:val="00697C06"/>
    <w:rPr>
      <w:rFonts w:asciiTheme="majorHAnsi" w:eastAsiaTheme="majorEastAsia" w:hAnsiTheme="majorHAnsi" w:cstheme="majorBidi"/>
      <w:b/>
      <w:bCs/>
      <w:color w:val="365F91" w:themeColor="accent1" w:themeShade="BF"/>
      <w:sz w:val="28"/>
      <w:szCs w:val="28"/>
    </w:rPr>
  </w:style>
  <w:style w:type="paragraph" w:styleId="Titre">
    <w:name w:val="Title"/>
    <w:basedOn w:val="Normal"/>
    <w:next w:val="Normal"/>
    <w:link w:val="TitreCar"/>
    <w:uiPriority w:val="10"/>
    <w:qFormat/>
    <w:rsid w:val="00697C0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697C06"/>
    <w:rPr>
      <w:rFonts w:asciiTheme="majorHAnsi" w:eastAsiaTheme="majorEastAsia" w:hAnsiTheme="majorHAnsi" w:cstheme="majorBidi"/>
      <w:color w:val="17365D" w:themeColor="text2" w:themeShade="BF"/>
      <w:spacing w:val="5"/>
      <w:kern w:val="28"/>
      <w:sz w:val="52"/>
      <w:szCs w:val="52"/>
    </w:rPr>
  </w:style>
  <w:style w:type="character" w:customStyle="1" w:styleId="f">
    <w:name w:val="f"/>
    <w:basedOn w:val="Policepardfaut"/>
    <w:rsid w:val="00400D1F"/>
  </w:style>
  <w:style w:type="character" w:styleId="Accentuation">
    <w:name w:val="Emphasis"/>
    <w:basedOn w:val="Policepardfaut"/>
    <w:uiPriority w:val="20"/>
    <w:qFormat/>
    <w:rsid w:val="00400D1F"/>
    <w:rPr>
      <w:i/>
      <w:iCs/>
    </w:rPr>
  </w:style>
  <w:style w:type="paragraph" w:styleId="En-tte">
    <w:name w:val="header"/>
    <w:basedOn w:val="Normal"/>
    <w:link w:val="En-tteCar"/>
    <w:uiPriority w:val="99"/>
    <w:unhideWhenUsed/>
    <w:rsid w:val="009F18DD"/>
    <w:pPr>
      <w:tabs>
        <w:tab w:val="center" w:pos="4536"/>
        <w:tab w:val="right" w:pos="9072"/>
      </w:tabs>
      <w:spacing w:after="0" w:line="240" w:lineRule="auto"/>
    </w:pPr>
  </w:style>
  <w:style w:type="character" w:customStyle="1" w:styleId="En-tteCar">
    <w:name w:val="En-tête Car"/>
    <w:basedOn w:val="Policepardfaut"/>
    <w:link w:val="En-tte"/>
    <w:uiPriority w:val="99"/>
    <w:rsid w:val="009F18DD"/>
  </w:style>
  <w:style w:type="paragraph" w:styleId="Pieddepage">
    <w:name w:val="footer"/>
    <w:basedOn w:val="Normal"/>
    <w:link w:val="PieddepageCar"/>
    <w:uiPriority w:val="99"/>
    <w:unhideWhenUsed/>
    <w:rsid w:val="009F18D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F18D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rsid w:val="00697C0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link w:val="Titre2Car"/>
    <w:uiPriority w:val="9"/>
    <w:qFormat/>
    <w:rsid w:val="00697C06"/>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Titre3">
    <w:name w:val="heading 3"/>
    <w:basedOn w:val="Normal"/>
    <w:link w:val="Titre3Car"/>
    <w:uiPriority w:val="9"/>
    <w:qFormat/>
    <w:rsid w:val="00697C06"/>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697C06"/>
    <w:rPr>
      <w:rFonts w:ascii="Times New Roman" w:eastAsia="Times New Roman" w:hAnsi="Times New Roman" w:cs="Times New Roman"/>
      <w:b/>
      <w:bCs/>
      <w:sz w:val="36"/>
      <w:szCs w:val="36"/>
    </w:rPr>
  </w:style>
  <w:style w:type="character" w:customStyle="1" w:styleId="Titre3Car">
    <w:name w:val="Titre 3 Car"/>
    <w:basedOn w:val="Policepardfaut"/>
    <w:link w:val="Titre3"/>
    <w:uiPriority w:val="9"/>
    <w:rsid w:val="00697C06"/>
    <w:rPr>
      <w:rFonts w:ascii="Times New Roman" w:eastAsia="Times New Roman" w:hAnsi="Times New Roman" w:cs="Times New Roman"/>
      <w:b/>
      <w:bCs/>
      <w:sz w:val="27"/>
      <w:szCs w:val="27"/>
    </w:rPr>
  </w:style>
  <w:style w:type="character" w:styleId="Lienhypertexte">
    <w:name w:val="Hyperlink"/>
    <w:basedOn w:val="Policepardfaut"/>
    <w:uiPriority w:val="99"/>
    <w:semiHidden/>
    <w:unhideWhenUsed/>
    <w:rsid w:val="00697C06"/>
    <w:rPr>
      <w:color w:val="0000FF"/>
      <w:u w:val="single"/>
    </w:rPr>
  </w:style>
  <w:style w:type="paragraph" w:styleId="NormalWeb">
    <w:name w:val="Normal (Web)"/>
    <w:basedOn w:val="Normal"/>
    <w:uiPriority w:val="99"/>
    <w:unhideWhenUsed/>
    <w:rsid w:val="00697C06"/>
    <w:pPr>
      <w:spacing w:before="100" w:beforeAutospacing="1" w:after="100" w:afterAutospacing="1" w:line="240" w:lineRule="auto"/>
    </w:pPr>
    <w:rPr>
      <w:rFonts w:ascii="Times New Roman" w:eastAsia="Times New Roman" w:hAnsi="Times New Roman" w:cs="Times New Roman"/>
      <w:sz w:val="24"/>
      <w:szCs w:val="24"/>
    </w:rPr>
  </w:style>
  <w:style w:type="character" w:styleId="lev">
    <w:name w:val="Strong"/>
    <w:basedOn w:val="Policepardfaut"/>
    <w:uiPriority w:val="22"/>
    <w:qFormat/>
    <w:rsid w:val="00697C06"/>
    <w:rPr>
      <w:b/>
      <w:bCs/>
    </w:rPr>
  </w:style>
  <w:style w:type="paragraph" w:styleId="Textedebulles">
    <w:name w:val="Balloon Text"/>
    <w:basedOn w:val="Normal"/>
    <w:link w:val="TextedebullesCar"/>
    <w:uiPriority w:val="99"/>
    <w:semiHidden/>
    <w:unhideWhenUsed/>
    <w:rsid w:val="00697C0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97C06"/>
    <w:rPr>
      <w:rFonts w:ascii="Tahoma" w:hAnsi="Tahoma" w:cs="Tahoma"/>
      <w:sz w:val="16"/>
      <w:szCs w:val="16"/>
    </w:rPr>
  </w:style>
  <w:style w:type="character" w:customStyle="1" w:styleId="Titre1Car">
    <w:name w:val="Titre 1 Car"/>
    <w:basedOn w:val="Policepardfaut"/>
    <w:link w:val="Titre1"/>
    <w:uiPriority w:val="9"/>
    <w:rsid w:val="00697C06"/>
    <w:rPr>
      <w:rFonts w:asciiTheme="majorHAnsi" w:eastAsiaTheme="majorEastAsia" w:hAnsiTheme="majorHAnsi" w:cstheme="majorBidi"/>
      <w:b/>
      <w:bCs/>
      <w:color w:val="365F91" w:themeColor="accent1" w:themeShade="BF"/>
      <w:sz w:val="28"/>
      <w:szCs w:val="28"/>
    </w:rPr>
  </w:style>
  <w:style w:type="paragraph" w:styleId="Titre">
    <w:name w:val="Title"/>
    <w:basedOn w:val="Normal"/>
    <w:next w:val="Normal"/>
    <w:link w:val="TitreCar"/>
    <w:uiPriority w:val="10"/>
    <w:qFormat/>
    <w:rsid w:val="00697C0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697C06"/>
    <w:rPr>
      <w:rFonts w:asciiTheme="majorHAnsi" w:eastAsiaTheme="majorEastAsia" w:hAnsiTheme="majorHAnsi" w:cstheme="majorBidi"/>
      <w:color w:val="17365D" w:themeColor="text2" w:themeShade="BF"/>
      <w:spacing w:val="5"/>
      <w:kern w:val="28"/>
      <w:sz w:val="52"/>
      <w:szCs w:val="52"/>
    </w:rPr>
  </w:style>
  <w:style w:type="character" w:customStyle="1" w:styleId="f">
    <w:name w:val="f"/>
    <w:basedOn w:val="Policepardfaut"/>
    <w:rsid w:val="00400D1F"/>
  </w:style>
  <w:style w:type="character" w:styleId="Accentuation">
    <w:name w:val="Emphasis"/>
    <w:basedOn w:val="Policepardfaut"/>
    <w:uiPriority w:val="20"/>
    <w:qFormat/>
    <w:rsid w:val="00400D1F"/>
    <w:rPr>
      <w:i/>
      <w:iCs/>
    </w:rPr>
  </w:style>
  <w:style w:type="paragraph" w:styleId="En-tte">
    <w:name w:val="header"/>
    <w:basedOn w:val="Normal"/>
    <w:link w:val="En-tteCar"/>
    <w:uiPriority w:val="99"/>
    <w:unhideWhenUsed/>
    <w:rsid w:val="009F18DD"/>
    <w:pPr>
      <w:tabs>
        <w:tab w:val="center" w:pos="4536"/>
        <w:tab w:val="right" w:pos="9072"/>
      </w:tabs>
      <w:spacing w:after="0" w:line="240" w:lineRule="auto"/>
    </w:pPr>
  </w:style>
  <w:style w:type="character" w:customStyle="1" w:styleId="En-tteCar">
    <w:name w:val="En-tête Car"/>
    <w:basedOn w:val="Policepardfaut"/>
    <w:link w:val="En-tte"/>
    <w:uiPriority w:val="99"/>
    <w:rsid w:val="009F18DD"/>
  </w:style>
  <w:style w:type="paragraph" w:styleId="Pieddepage">
    <w:name w:val="footer"/>
    <w:basedOn w:val="Normal"/>
    <w:link w:val="PieddepageCar"/>
    <w:uiPriority w:val="99"/>
    <w:unhideWhenUsed/>
    <w:rsid w:val="009F18D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F18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9553366">
      <w:bodyDiv w:val="1"/>
      <w:marLeft w:val="0"/>
      <w:marRight w:val="0"/>
      <w:marTop w:val="0"/>
      <w:marBottom w:val="0"/>
      <w:divBdr>
        <w:top w:val="none" w:sz="0" w:space="0" w:color="auto"/>
        <w:left w:val="none" w:sz="0" w:space="0" w:color="auto"/>
        <w:bottom w:val="none" w:sz="0" w:space="0" w:color="auto"/>
        <w:right w:val="none" w:sz="0" w:space="0" w:color="auto"/>
      </w:divBdr>
      <w:divsChild>
        <w:div w:id="1026566010">
          <w:marLeft w:val="0"/>
          <w:marRight w:val="0"/>
          <w:marTop w:val="0"/>
          <w:marBottom w:val="240"/>
          <w:divBdr>
            <w:top w:val="none" w:sz="0" w:space="0" w:color="auto"/>
            <w:left w:val="none" w:sz="0" w:space="0" w:color="auto"/>
            <w:bottom w:val="none" w:sz="0" w:space="0" w:color="auto"/>
            <w:right w:val="none" w:sz="0" w:space="0" w:color="auto"/>
          </w:divBdr>
        </w:div>
        <w:div w:id="423647242">
          <w:marLeft w:val="0"/>
          <w:marRight w:val="0"/>
          <w:marTop w:val="0"/>
          <w:marBottom w:val="0"/>
          <w:divBdr>
            <w:top w:val="none" w:sz="0" w:space="0" w:color="auto"/>
            <w:left w:val="none" w:sz="0" w:space="0" w:color="auto"/>
            <w:bottom w:val="none" w:sz="0" w:space="0" w:color="auto"/>
            <w:right w:val="none" w:sz="0" w:space="0" w:color="auto"/>
          </w:divBdr>
        </w:div>
      </w:divsChild>
    </w:div>
    <w:div w:id="806825986">
      <w:bodyDiv w:val="1"/>
      <w:marLeft w:val="0"/>
      <w:marRight w:val="0"/>
      <w:marTop w:val="0"/>
      <w:marBottom w:val="0"/>
      <w:divBdr>
        <w:top w:val="none" w:sz="0" w:space="0" w:color="auto"/>
        <w:left w:val="none" w:sz="0" w:space="0" w:color="auto"/>
        <w:bottom w:val="none" w:sz="0" w:space="0" w:color="auto"/>
        <w:right w:val="none" w:sz="0" w:space="0" w:color="auto"/>
      </w:divBdr>
      <w:divsChild>
        <w:div w:id="1983844292">
          <w:marLeft w:val="0"/>
          <w:marRight w:val="0"/>
          <w:marTop w:val="0"/>
          <w:marBottom w:val="240"/>
          <w:divBdr>
            <w:top w:val="none" w:sz="0" w:space="0" w:color="auto"/>
            <w:left w:val="none" w:sz="0" w:space="0" w:color="auto"/>
            <w:bottom w:val="none" w:sz="0" w:space="0" w:color="auto"/>
            <w:right w:val="none" w:sz="0" w:space="0" w:color="auto"/>
          </w:divBdr>
        </w:div>
        <w:div w:id="1455175848">
          <w:marLeft w:val="0"/>
          <w:marRight w:val="0"/>
          <w:marTop w:val="0"/>
          <w:marBottom w:val="0"/>
          <w:divBdr>
            <w:top w:val="none" w:sz="0" w:space="0" w:color="auto"/>
            <w:left w:val="none" w:sz="0" w:space="0" w:color="auto"/>
            <w:bottom w:val="none" w:sz="0" w:space="0" w:color="auto"/>
            <w:right w:val="none" w:sz="0" w:space="0" w:color="auto"/>
          </w:divBdr>
        </w:div>
      </w:divsChild>
    </w:div>
    <w:div w:id="862520993">
      <w:bodyDiv w:val="1"/>
      <w:marLeft w:val="0"/>
      <w:marRight w:val="0"/>
      <w:marTop w:val="0"/>
      <w:marBottom w:val="0"/>
      <w:divBdr>
        <w:top w:val="none" w:sz="0" w:space="0" w:color="auto"/>
        <w:left w:val="none" w:sz="0" w:space="0" w:color="auto"/>
        <w:bottom w:val="none" w:sz="0" w:space="0" w:color="auto"/>
        <w:right w:val="none" w:sz="0" w:space="0" w:color="auto"/>
      </w:divBdr>
      <w:divsChild>
        <w:div w:id="432633360">
          <w:marLeft w:val="0"/>
          <w:marRight w:val="0"/>
          <w:marTop w:val="0"/>
          <w:marBottom w:val="240"/>
          <w:divBdr>
            <w:top w:val="none" w:sz="0" w:space="0" w:color="auto"/>
            <w:left w:val="none" w:sz="0" w:space="0" w:color="auto"/>
            <w:bottom w:val="none" w:sz="0" w:space="0" w:color="auto"/>
            <w:right w:val="none" w:sz="0" w:space="0" w:color="auto"/>
          </w:divBdr>
        </w:div>
        <w:div w:id="1578125555">
          <w:marLeft w:val="0"/>
          <w:marRight w:val="0"/>
          <w:marTop w:val="0"/>
          <w:marBottom w:val="0"/>
          <w:divBdr>
            <w:top w:val="none" w:sz="0" w:space="0" w:color="auto"/>
            <w:left w:val="none" w:sz="0" w:space="0" w:color="auto"/>
            <w:bottom w:val="none" w:sz="0" w:space="0" w:color="auto"/>
            <w:right w:val="none" w:sz="0" w:space="0" w:color="auto"/>
          </w:divBdr>
        </w:div>
      </w:divsChild>
    </w:div>
    <w:div w:id="944573987">
      <w:bodyDiv w:val="1"/>
      <w:marLeft w:val="0"/>
      <w:marRight w:val="0"/>
      <w:marTop w:val="0"/>
      <w:marBottom w:val="0"/>
      <w:divBdr>
        <w:top w:val="none" w:sz="0" w:space="0" w:color="auto"/>
        <w:left w:val="none" w:sz="0" w:space="0" w:color="auto"/>
        <w:bottom w:val="none" w:sz="0" w:space="0" w:color="auto"/>
        <w:right w:val="none" w:sz="0" w:space="0" w:color="auto"/>
      </w:divBdr>
      <w:divsChild>
        <w:div w:id="1180511930">
          <w:marLeft w:val="0"/>
          <w:marRight w:val="0"/>
          <w:marTop w:val="0"/>
          <w:marBottom w:val="240"/>
          <w:divBdr>
            <w:top w:val="none" w:sz="0" w:space="0" w:color="auto"/>
            <w:left w:val="none" w:sz="0" w:space="0" w:color="auto"/>
            <w:bottom w:val="none" w:sz="0" w:space="0" w:color="auto"/>
            <w:right w:val="none" w:sz="0" w:space="0" w:color="auto"/>
          </w:divBdr>
        </w:div>
        <w:div w:id="754548069">
          <w:marLeft w:val="0"/>
          <w:marRight w:val="0"/>
          <w:marTop w:val="0"/>
          <w:marBottom w:val="0"/>
          <w:divBdr>
            <w:top w:val="none" w:sz="0" w:space="0" w:color="auto"/>
            <w:left w:val="none" w:sz="0" w:space="0" w:color="auto"/>
            <w:bottom w:val="none" w:sz="0" w:space="0" w:color="auto"/>
            <w:right w:val="none" w:sz="0" w:space="0" w:color="auto"/>
          </w:divBdr>
        </w:div>
      </w:divsChild>
    </w:div>
    <w:div w:id="1018583069">
      <w:bodyDiv w:val="1"/>
      <w:marLeft w:val="0"/>
      <w:marRight w:val="0"/>
      <w:marTop w:val="0"/>
      <w:marBottom w:val="0"/>
      <w:divBdr>
        <w:top w:val="none" w:sz="0" w:space="0" w:color="auto"/>
        <w:left w:val="none" w:sz="0" w:space="0" w:color="auto"/>
        <w:bottom w:val="none" w:sz="0" w:space="0" w:color="auto"/>
        <w:right w:val="none" w:sz="0" w:space="0" w:color="auto"/>
      </w:divBdr>
      <w:divsChild>
        <w:div w:id="1559054067">
          <w:marLeft w:val="0"/>
          <w:marRight w:val="0"/>
          <w:marTop w:val="0"/>
          <w:marBottom w:val="240"/>
          <w:divBdr>
            <w:top w:val="none" w:sz="0" w:space="0" w:color="auto"/>
            <w:left w:val="none" w:sz="0" w:space="0" w:color="auto"/>
            <w:bottom w:val="none" w:sz="0" w:space="0" w:color="auto"/>
            <w:right w:val="none" w:sz="0" w:space="0" w:color="auto"/>
          </w:divBdr>
        </w:div>
        <w:div w:id="1688404753">
          <w:marLeft w:val="0"/>
          <w:marRight w:val="0"/>
          <w:marTop w:val="0"/>
          <w:marBottom w:val="0"/>
          <w:divBdr>
            <w:top w:val="none" w:sz="0" w:space="0" w:color="auto"/>
            <w:left w:val="none" w:sz="0" w:space="0" w:color="auto"/>
            <w:bottom w:val="none" w:sz="0" w:space="0" w:color="auto"/>
            <w:right w:val="none" w:sz="0" w:space="0" w:color="auto"/>
          </w:divBdr>
        </w:div>
      </w:divsChild>
    </w:div>
    <w:div w:id="1046415053">
      <w:bodyDiv w:val="1"/>
      <w:marLeft w:val="0"/>
      <w:marRight w:val="0"/>
      <w:marTop w:val="0"/>
      <w:marBottom w:val="0"/>
      <w:divBdr>
        <w:top w:val="none" w:sz="0" w:space="0" w:color="auto"/>
        <w:left w:val="none" w:sz="0" w:space="0" w:color="auto"/>
        <w:bottom w:val="none" w:sz="0" w:space="0" w:color="auto"/>
        <w:right w:val="none" w:sz="0" w:space="0" w:color="auto"/>
      </w:divBdr>
      <w:divsChild>
        <w:div w:id="1371031900">
          <w:marLeft w:val="0"/>
          <w:marRight w:val="0"/>
          <w:marTop w:val="0"/>
          <w:marBottom w:val="240"/>
          <w:divBdr>
            <w:top w:val="none" w:sz="0" w:space="0" w:color="auto"/>
            <w:left w:val="none" w:sz="0" w:space="0" w:color="auto"/>
            <w:bottom w:val="none" w:sz="0" w:space="0" w:color="auto"/>
            <w:right w:val="none" w:sz="0" w:space="0" w:color="auto"/>
          </w:divBdr>
        </w:div>
        <w:div w:id="1663923236">
          <w:marLeft w:val="0"/>
          <w:marRight w:val="0"/>
          <w:marTop w:val="0"/>
          <w:marBottom w:val="0"/>
          <w:divBdr>
            <w:top w:val="none" w:sz="0" w:space="0" w:color="auto"/>
            <w:left w:val="none" w:sz="0" w:space="0" w:color="auto"/>
            <w:bottom w:val="none" w:sz="0" w:space="0" w:color="auto"/>
            <w:right w:val="none" w:sz="0" w:space="0" w:color="auto"/>
          </w:divBdr>
        </w:div>
      </w:divsChild>
    </w:div>
    <w:div w:id="1138573626">
      <w:bodyDiv w:val="1"/>
      <w:marLeft w:val="0"/>
      <w:marRight w:val="0"/>
      <w:marTop w:val="0"/>
      <w:marBottom w:val="0"/>
      <w:divBdr>
        <w:top w:val="none" w:sz="0" w:space="0" w:color="auto"/>
        <w:left w:val="none" w:sz="0" w:space="0" w:color="auto"/>
        <w:bottom w:val="none" w:sz="0" w:space="0" w:color="auto"/>
        <w:right w:val="none" w:sz="0" w:space="0" w:color="auto"/>
      </w:divBdr>
      <w:divsChild>
        <w:div w:id="491288399">
          <w:marLeft w:val="0"/>
          <w:marRight w:val="0"/>
          <w:marTop w:val="0"/>
          <w:marBottom w:val="240"/>
          <w:divBdr>
            <w:top w:val="none" w:sz="0" w:space="0" w:color="auto"/>
            <w:left w:val="none" w:sz="0" w:space="0" w:color="auto"/>
            <w:bottom w:val="none" w:sz="0" w:space="0" w:color="auto"/>
            <w:right w:val="none" w:sz="0" w:space="0" w:color="auto"/>
          </w:divBdr>
        </w:div>
        <w:div w:id="791561469">
          <w:marLeft w:val="0"/>
          <w:marRight w:val="0"/>
          <w:marTop w:val="0"/>
          <w:marBottom w:val="0"/>
          <w:divBdr>
            <w:top w:val="none" w:sz="0" w:space="0" w:color="auto"/>
            <w:left w:val="none" w:sz="0" w:space="0" w:color="auto"/>
            <w:bottom w:val="none" w:sz="0" w:space="0" w:color="auto"/>
            <w:right w:val="none" w:sz="0" w:space="0" w:color="auto"/>
          </w:divBdr>
        </w:div>
      </w:divsChild>
    </w:div>
    <w:div w:id="1145701424">
      <w:bodyDiv w:val="1"/>
      <w:marLeft w:val="0"/>
      <w:marRight w:val="0"/>
      <w:marTop w:val="0"/>
      <w:marBottom w:val="0"/>
      <w:divBdr>
        <w:top w:val="none" w:sz="0" w:space="0" w:color="auto"/>
        <w:left w:val="none" w:sz="0" w:space="0" w:color="auto"/>
        <w:bottom w:val="none" w:sz="0" w:space="0" w:color="auto"/>
        <w:right w:val="none" w:sz="0" w:space="0" w:color="auto"/>
      </w:divBdr>
      <w:divsChild>
        <w:div w:id="247425186">
          <w:marLeft w:val="0"/>
          <w:marRight w:val="0"/>
          <w:marTop w:val="0"/>
          <w:marBottom w:val="240"/>
          <w:divBdr>
            <w:top w:val="none" w:sz="0" w:space="0" w:color="auto"/>
            <w:left w:val="none" w:sz="0" w:space="0" w:color="auto"/>
            <w:bottom w:val="none" w:sz="0" w:space="0" w:color="auto"/>
            <w:right w:val="none" w:sz="0" w:space="0" w:color="auto"/>
          </w:divBdr>
        </w:div>
        <w:div w:id="726340481">
          <w:marLeft w:val="0"/>
          <w:marRight w:val="0"/>
          <w:marTop w:val="0"/>
          <w:marBottom w:val="0"/>
          <w:divBdr>
            <w:top w:val="none" w:sz="0" w:space="0" w:color="auto"/>
            <w:left w:val="none" w:sz="0" w:space="0" w:color="auto"/>
            <w:bottom w:val="none" w:sz="0" w:space="0" w:color="auto"/>
            <w:right w:val="none" w:sz="0" w:space="0" w:color="auto"/>
          </w:divBdr>
        </w:div>
      </w:divsChild>
    </w:div>
    <w:div w:id="1608386635">
      <w:bodyDiv w:val="1"/>
      <w:marLeft w:val="0"/>
      <w:marRight w:val="0"/>
      <w:marTop w:val="0"/>
      <w:marBottom w:val="0"/>
      <w:divBdr>
        <w:top w:val="none" w:sz="0" w:space="0" w:color="auto"/>
        <w:left w:val="none" w:sz="0" w:space="0" w:color="auto"/>
        <w:bottom w:val="none" w:sz="0" w:space="0" w:color="auto"/>
        <w:right w:val="none" w:sz="0" w:space="0" w:color="auto"/>
      </w:divBdr>
      <w:divsChild>
        <w:div w:id="17436893">
          <w:marLeft w:val="0"/>
          <w:marRight w:val="0"/>
          <w:marTop w:val="0"/>
          <w:marBottom w:val="240"/>
          <w:divBdr>
            <w:top w:val="none" w:sz="0" w:space="0" w:color="auto"/>
            <w:left w:val="none" w:sz="0" w:space="0" w:color="auto"/>
            <w:bottom w:val="none" w:sz="0" w:space="0" w:color="auto"/>
            <w:right w:val="none" w:sz="0" w:space="0" w:color="auto"/>
          </w:divBdr>
        </w:div>
        <w:div w:id="2106605258">
          <w:marLeft w:val="0"/>
          <w:marRight w:val="0"/>
          <w:marTop w:val="0"/>
          <w:marBottom w:val="0"/>
          <w:divBdr>
            <w:top w:val="none" w:sz="0" w:space="0" w:color="auto"/>
            <w:left w:val="none" w:sz="0" w:space="0" w:color="auto"/>
            <w:bottom w:val="none" w:sz="0" w:space="0" w:color="auto"/>
            <w:right w:val="none" w:sz="0" w:space="0" w:color="auto"/>
          </w:divBdr>
        </w:div>
      </w:divsChild>
    </w:div>
    <w:div w:id="1949659560">
      <w:bodyDiv w:val="1"/>
      <w:marLeft w:val="0"/>
      <w:marRight w:val="0"/>
      <w:marTop w:val="0"/>
      <w:marBottom w:val="0"/>
      <w:divBdr>
        <w:top w:val="none" w:sz="0" w:space="0" w:color="auto"/>
        <w:left w:val="none" w:sz="0" w:space="0" w:color="auto"/>
        <w:bottom w:val="none" w:sz="0" w:space="0" w:color="auto"/>
        <w:right w:val="none" w:sz="0" w:space="0" w:color="auto"/>
      </w:divBdr>
      <w:divsChild>
        <w:div w:id="1033074638">
          <w:marLeft w:val="0"/>
          <w:marRight w:val="0"/>
          <w:marTop w:val="0"/>
          <w:marBottom w:val="240"/>
          <w:divBdr>
            <w:top w:val="none" w:sz="0" w:space="0" w:color="auto"/>
            <w:left w:val="none" w:sz="0" w:space="0" w:color="auto"/>
            <w:bottom w:val="none" w:sz="0" w:space="0" w:color="auto"/>
            <w:right w:val="none" w:sz="0" w:space="0" w:color="auto"/>
          </w:divBdr>
        </w:div>
        <w:div w:id="1397242130">
          <w:marLeft w:val="0"/>
          <w:marRight w:val="0"/>
          <w:marTop w:val="0"/>
          <w:marBottom w:val="0"/>
          <w:divBdr>
            <w:top w:val="none" w:sz="0" w:space="0" w:color="auto"/>
            <w:left w:val="none" w:sz="0" w:space="0" w:color="auto"/>
            <w:bottom w:val="none" w:sz="0" w:space="0" w:color="auto"/>
            <w:right w:val="none" w:sz="0" w:space="0" w:color="auto"/>
          </w:divBdr>
        </w:div>
      </w:divsChild>
    </w:div>
    <w:div w:id="2135519481">
      <w:bodyDiv w:val="1"/>
      <w:marLeft w:val="0"/>
      <w:marRight w:val="0"/>
      <w:marTop w:val="0"/>
      <w:marBottom w:val="0"/>
      <w:divBdr>
        <w:top w:val="none" w:sz="0" w:space="0" w:color="auto"/>
        <w:left w:val="none" w:sz="0" w:space="0" w:color="auto"/>
        <w:bottom w:val="none" w:sz="0" w:space="0" w:color="auto"/>
        <w:right w:val="none" w:sz="0" w:space="0" w:color="auto"/>
      </w:divBdr>
      <w:divsChild>
        <w:div w:id="243339620">
          <w:marLeft w:val="0"/>
          <w:marRight w:val="0"/>
          <w:marTop w:val="0"/>
          <w:marBottom w:val="240"/>
          <w:divBdr>
            <w:top w:val="none" w:sz="0" w:space="0" w:color="auto"/>
            <w:left w:val="none" w:sz="0" w:space="0" w:color="auto"/>
            <w:bottom w:val="none" w:sz="0" w:space="0" w:color="auto"/>
            <w:right w:val="none" w:sz="0" w:space="0" w:color="auto"/>
          </w:divBdr>
        </w:div>
        <w:div w:id="9348253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urgence-osteopathe-sos.fr/asthme-prevention-et-osteopathie/" TargetMode="External"/><Relationship Id="rId12" Type="http://schemas.openxmlformats.org/officeDocument/2006/relationships/image" Target="media/image5.jpeg"/><Relationship Id="rId17"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footer" Target="footer2.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7.png"/></Relationships>
</file>

<file path=word/_rels/footer2.xml.rels><?xml version="1.0" encoding="UTF-8" standalone="yes"?>
<Relationships xmlns="http://schemas.openxmlformats.org/package/2006/relationships"><Relationship Id="rId3" Type="http://schemas.openxmlformats.org/officeDocument/2006/relationships/image" Target="media/image10.jpg"/><Relationship Id="rId2" Type="http://schemas.openxmlformats.org/officeDocument/2006/relationships/image" Target="media/image9.jpg"/><Relationship Id="rId1" Type="http://schemas.openxmlformats.org/officeDocument/2006/relationships/image" Target="media/image8.jpg"/><Relationship Id="rId4" Type="http://schemas.openxmlformats.org/officeDocument/2006/relationships/image" Target="media/image1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1225</TotalTime>
  <Pages>2</Pages>
  <Words>1074</Words>
  <Characters>5912</Characters>
  <Application>Microsoft Office Word</Application>
  <DocSecurity>0</DocSecurity>
  <Lines>49</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6973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Patrick FONTEIX</dc:creator>
  <cp:lastModifiedBy>Patrick FONTEIX</cp:lastModifiedBy>
  <cp:revision>14</cp:revision>
  <dcterms:created xsi:type="dcterms:W3CDTF">2018-07-29T07:35:00Z</dcterms:created>
  <dcterms:modified xsi:type="dcterms:W3CDTF">2018-08-22T14:43:00Z</dcterms:modified>
</cp:coreProperties>
</file>